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612" w:tblpY="182"/>
        <w:tblW w:w="10548" w:type="dxa"/>
        <w:tblLook w:val="0000"/>
      </w:tblPr>
      <w:tblGrid>
        <w:gridCol w:w="4788"/>
        <w:gridCol w:w="5760"/>
      </w:tblGrid>
      <w:tr w:rsidR="00EF588E" w:rsidRPr="001571BC" w:rsidTr="00DF34DB">
        <w:trPr>
          <w:trHeight w:val="2875"/>
        </w:trPr>
        <w:tc>
          <w:tcPr>
            <w:tcW w:w="4788" w:type="dxa"/>
          </w:tcPr>
          <w:p w:rsidR="00EF588E" w:rsidRPr="00DF34DB" w:rsidRDefault="00EF588E" w:rsidP="00DF34DB">
            <w:pPr>
              <w:jc w:val="both"/>
              <w:rPr>
                <w:rFonts w:ascii="Times New Roman" w:hAnsi="Times New Roman" w:cs="Times New Roman"/>
                <w:sz w:val="24"/>
                <w:szCs w:val="24"/>
              </w:rPr>
            </w:pPr>
            <w:r w:rsidRPr="00DF34DB">
              <w:rPr>
                <w:rFonts w:ascii="Times New Roman" w:hAnsi="Times New Roman" w:cs="Times New Roman"/>
                <w:sz w:val="24"/>
                <w:szCs w:val="24"/>
              </w:rPr>
              <w:t>ПРИНЯТО</w:t>
            </w:r>
          </w:p>
          <w:p w:rsidR="00EF588E" w:rsidRPr="00DF34DB" w:rsidRDefault="00EF588E" w:rsidP="00DF34DB">
            <w:pPr>
              <w:jc w:val="both"/>
              <w:rPr>
                <w:rFonts w:ascii="Times New Roman" w:hAnsi="Times New Roman" w:cs="Times New Roman"/>
                <w:sz w:val="24"/>
                <w:szCs w:val="24"/>
              </w:rPr>
            </w:pPr>
            <w:r w:rsidRPr="00DF34DB">
              <w:rPr>
                <w:rFonts w:ascii="Times New Roman" w:hAnsi="Times New Roman" w:cs="Times New Roman"/>
                <w:sz w:val="24"/>
                <w:szCs w:val="24"/>
              </w:rPr>
              <w:t>на педагогическом совете</w:t>
            </w:r>
          </w:p>
          <w:p w:rsidR="00EF588E" w:rsidRPr="00DF34DB" w:rsidRDefault="00EF588E" w:rsidP="00DF34DB">
            <w:pPr>
              <w:jc w:val="both"/>
              <w:rPr>
                <w:rFonts w:ascii="Times New Roman" w:hAnsi="Times New Roman" w:cs="Times New Roman"/>
                <w:sz w:val="24"/>
                <w:szCs w:val="24"/>
              </w:rPr>
            </w:pPr>
            <w:r w:rsidRPr="00DF34DB">
              <w:rPr>
                <w:rFonts w:ascii="Times New Roman" w:hAnsi="Times New Roman" w:cs="Times New Roman"/>
                <w:sz w:val="24"/>
                <w:szCs w:val="24"/>
              </w:rPr>
              <w:t>Протокол № 9-20 от «31» августа 2015г.</w:t>
            </w:r>
          </w:p>
        </w:tc>
        <w:tc>
          <w:tcPr>
            <w:tcW w:w="5760" w:type="dxa"/>
          </w:tcPr>
          <w:p w:rsidR="00EF588E" w:rsidRPr="00DF34DB" w:rsidRDefault="00EF588E" w:rsidP="00DF34DB">
            <w:pPr>
              <w:jc w:val="right"/>
              <w:rPr>
                <w:rFonts w:ascii="Times New Roman" w:hAnsi="Times New Roman" w:cs="Times New Roman"/>
                <w:sz w:val="24"/>
                <w:szCs w:val="24"/>
              </w:rPr>
            </w:pPr>
            <w:r w:rsidRPr="00DF34DB">
              <w:rPr>
                <w:rFonts w:ascii="Times New Roman" w:hAnsi="Times New Roman" w:cs="Times New Roman"/>
                <w:sz w:val="24"/>
                <w:szCs w:val="24"/>
              </w:rPr>
              <w:t xml:space="preserve">                        УТВЕРЖДАЮ</w:t>
            </w:r>
          </w:p>
          <w:p w:rsidR="00EF588E" w:rsidRPr="00DF34DB" w:rsidRDefault="00EF588E" w:rsidP="00DF34DB">
            <w:pPr>
              <w:jc w:val="right"/>
              <w:rPr>
                <w:rFonts w:ascii="Times New Roman" w:hAnsi="Times New Roman" w:cs="Times New Roman"/>
                <w:sz w:val="24"/>
                <w:szCs w:val="24"/>
              </w:rPr>
            </w:pPr>
            <w:r w:rsidRPr="00DF34DB">
              <w:rPr>
                <w:rFonts w:ascii="Times New Roman" w:hAnsi="Times New Roman" w:cs="Times New Roman"/>
                <w:sz w:val="24"/>
                <w:szCs w:val="24"/>
              </w:rPr>
              <w:t xml:space="preserve">Заведующий МДОУ «Муниципальный </w:t>
            </w:r>
          </w:p>
          <w:p w:rsidR="00EF588E" w:rsidRPr="00DF34DB" w:rsidRDefault="00EF588E" w:rsidP="00DF34DB">
            <w:pPr>
              <w:jc w:val="right"/>
              <w:rPr>
                <w:rFonts w:ascii="Times New Roman" w:hAnsi="Times New Roman" w:cs="Times New Roman"/>
                <w:sz w:val="24"/>
                <w:szCs w:val="24"/>
              </w:rPr>
            </w:pPr>
            <w:r w:rsidRPr="00DF34DB">
              <w:rPr>
                <w:rFonts w:ascii="Times New Roman" w:hAnsi="Times New Roman" w:cs="Times New Roman"/>
                <w:sz w:val="24"/>
                <w:szCs w:val="24"/>
              </w:rPr>
              <w:t>детский сад «Сказка»</w:t>
            </w:r>
          </w:p>
          <w:p w:rsidR="00EF588E" w:rsidRPr="00DF34DB" w:rsidRDefault="00EF588E" w:rsidP="00DF34DB">
            <w:pPr>
              <w:jc w:val="right"/>
              <w:rPr>
                <w:rFonts w:ascii="Times New Roman" w:hAnsi="Times New Roman" w:cs="Times New Roman"/>
                <w:sz w:val="24"/>
                <w:szCs w:val="24"/>
              </w:rPr>
            </w:pPr>
            <w:r w:rsidRPr="00DF34DB">
              <w:rPr>
                <w:rFonts w:ascii="Times New Roman" w:hAnsi="Times New Roman" w:cs="Times New Roman"/>
                <w:sz w:val="24"/>
                <w:szCs w:val="24"/>
              </w:rPr>
              <w:t>________    Е.А. Травина</w:t>
            </w:r>
          </w:p>
          <w:p w:rsidR="00EF588E" w:rsidRPr="00DF34DB" w:rsidRDefault="00EF588E" w:rsidP="00DF34DB">
            <w:pPr>
              <w:jc w:val="right"/>
              <w:rPr>
                <w:rFonts w:ascii="Times New Roman" w:hAnsi="Times New Roman" w:cs="Times New Roman"/>
                <w:sz w:val="24"/>
                <w:szCs w:val="24"/>
              </w:rPr>
            </w:pPr>
            <w:r w:rsidRPr="00DF34DB">
              <w:rPr>
                <w:rFonts w:ascii="Times New Roman" w:hAnsi="Times New Roman" w:cs="Times New Roman"/>
                <w:sz w:val="24"/>
                <w:szCs w:val="24"/>
              </w:rPr>
              <w:t xml:space="preserve">Приказ № 8-а от «____» сентября  </w:t>
            </w:r>
            <w:smartTag w:uri="urn:schemas-microsoft-com:office:smarttags" w:element="metricconverter">
              <w:smartTagPr>
                <w:attr w:name="ProductID" w:val="2015 г"/>
              </w:smartTagPr>
              <w:r w:rsidRPr="00DF34DB">
                <w:rPr>
                  <w:rFonts w:ascii="Times New Roman" w:hAnsi="Times New Roman" w:cs="Times New Roman"/>
                  <w:sz w:val="24"/>
                  <w:szCs w:val="24"/>
                </w:rPr>
                <w:t>2015 г</w:t>
              </w:r>
            </w:smartTag>
            <w:r w:rsidRPr="00DF34DB">
              <w:rPr>
                <w:rFonts w:ascii="Times New Roman" w:hAnsi="Times New Roman" w:cs="Times New Roman"/>
                <w:sz w:val="24"/>
                <w:szCs w:val="24"/>
              </w:rPr>
              <w:t>.</w:t>
            </w:r>
          </w:p>
          <w:p w:rsidR="00EF588E" w:rsidRPr="00DF34DB" w:rsidRDefault="00EF588E" w:rsidP="00DF34DB">
            <w:pPr>
              <w:jc w:val="right"/>
              <w:rPr>
                <w:rFonts w:ascii="Times New Roman" w:hAnsi="Times New Roman" w:cs="Times New Roman"/>
                <w:sz w:val="24"/>
                <w:szCs w:val="24"/>
              </w:rPr>
            </w:pPr>
          </w:p>
          <w:p w:rsidR="00EF588E" w:rsidRPr="00DF34DB" w:rsidRDefault="00EF588E" w:rsidP="00DF34DB">
            <w:pPr>
              <w:jc w:val="right"/>
              <w:rPr>
                <w:rFonts w:ascii="Times New Roman" w:hAnsi="Times New Roman" w:cs="Times New Roman"/>
                <w:sz w:val="24"/>
                <w:szCs w:val="24"/>
              </w:rPr>
            </w:pPr>
          </w:p>
        </w:tc>
      </w:tr>
    </w:tbl>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b/>
          <w:bCs/>
          <w:sz w:val="28"/>
          <w:szCs w:val="28"/>
          <w:lang w:eastAsia="ru-RU"/>
        </w:rPr>
        <w:t xml:space="preserve">Положение </w:t>
      </w:r>
      <w:r>
        <w:rPr>
          <w:rFonts w:ascii="Times New Roman" w:hAnsi="Times New Roman" w:cs="Times New Roman"/>
          <w:b/>
          <w:bCs/>
          <w:sz w:val="24"/>
          <w:szCs w:val="24"/>
          <w:lang w:eastAsia="ru-RU"/>
        </w:rPr>
        <w:br/>
        <w:t>о режиме непосредственно образовательной деятельности воспитанников</w:t>
      </w:r>
      <w:r>
        <w:rPr>
          <w:rFonts w:ascii="Times New Roman" w:hAnsi="Times New Roman" w:cs="Times New Roman"/>
          <w:sz w:val="24"/>
          <w:szCs w:val="24"/>
          <w:lang w:eastAsia="ru-RU"/>
        </w:rPr>
        <w:br/>
      </w:r>
      <w:r>
        <w:rPr>
          <w:rFonts w:ascii="Times New Roman" w:hAnsi="Times New Roman" w:cs="Times New Roman"/>
          <w:b/>
          <w:bCs/>
          <w:sz w:val="24"/>
          <w:szCs w:val="24"/>
          <w:lang w:eastAsia="ru-RU"/>
        </w:rPr>
        <w:t> МДОУ «Муниципальный детский сад «Сказка»</w:t>
      </w:r>
      <w:r>
        <w:rPr>
          <w:rFonts w:ascii="Times New Roman" w:hAnsi="Times New Roman" w:cs="Times New Roman"/>
          <w:sz w:val="24"/>
          <w:szCs w:val="24"/>
          <w:lang w:eastAsia="ru-RU"/>
        </w:rPr>
        <w:br/>
        <w:t> </w:t>
      </w:r>
    </w:p>
    <w:p w:rsidR="00EF588E" w:rsidRDefault="00EF588E">
      <w:pPr>
        <w:widowControl w:val="0"/>
        <w:spacing w:after="0" w:line="240" w:lineRule="auto"/>
        <w:jc w:val="both"/>
        <w:rPr>
          <w:rFonts w:ascii="Times New Roman" w:hAnsi="Times New Roman" w:cs="Times New Roman"/>
          <w:sz w:val="24"/>
          <w:szCs w:val="24"/>
        </w:rPr>
      </w:pPr>
      <w:r>
        <w:rPr>
          <w:rFonts w:ascii="Times New Roman" w:hAnsi="Times New Roman" w:cs="Times New Roman"/>
          <w:b/>
          <w:bCs/>
        </w:rPr>
        <w:t>1. Общие положения.</w:t>
      </w:r>
      <w:r>
        <w:rPr>
          <w:rFonts w:ascii="Times New Roman" w:hAnsi="Times New Roman" w:cs="Times New Roman"/>
        </w:rPr>
        <w:br/>
        <w:t> </w:t>
      </w:r>
      <w:r>
        <w:rPr>
          <w:rFonts w:ascii="Times New Roman" w:hAnsi="Times New Roman" w:cs="Times New Roman"/>
        </w:rPr>
        <w:br/>
      </w:r>
      <w:r>
        <w:rPr>
          <w:rFonts w:ascii="Times New Roman" w:hAnsi="Times New Roman" w:cs="Times New Roman"/>
          <w:sz w:val="24"/>
          <w:szCs w:val="24"/>
        </w:rPr>
        <w:t>1.1. Режим занятий дошкольного образовательного учреждения  устанавливается на основании требований к устройству, содержанию и организации режима работы дошкольных образовательных организаций СанПиН 2.4.1.3049-13, в соответствии с Федеральным Законом от 29.12.2012г. № 273-ФЗ «Об образовании в Российской Федерации», Устава ДОУ, учебного плана образовательного учреждения, Правилами внутреннего распорядка, другими нормативно – правовыми актами по вопросам образования, социальной защиты прав и интересов детей.</w:t>
      </w:r>
      <w:r>
        <w:rPr>
          <w:rFonts w:ascii="Times New Roman" w:hAnsi="Times New Roman" w:cs="Times New Roman"/>
          <w:sz w:val="24"/>
          <w:szCs w:val="24"/>
        </w:rPr>
        <w:br/>
        <w:t xml:space="preserve">1.2. Положение регламентирует режим </w:t>
      </w:r>
      <w:r w:rsidRPr="009248FC">
        <w:rPr>
          <w:rFonts w:ascii="Times New Roman" w:hAnsi="Times New Roman" w:cs="Times New Roman"/>
          <w:bCs/>
          <w:sz w:val="24"/>
          <w:szCs w:val="24"/>
          <w:lang w:eastAsia="ru-RU"/>
        </w:rPr>
        <w:t>непосредственно образовательной деятельности</w:t>
      </w:r>
      <w:r>
        <w:rPr>
          <w:rFonts w:ascii="Times New Roman" w:hAnsi="Times New Roman" w:cs="Times New Roman"/>
          <w:sz w:val="24"/>
          <w:szCs w:val="24"/>
        </w:rPr>
        <w:t xml:space="preserve"> воспитанников в муниципальном дошкольном образовательном учреждении «Муниципальный детский сад «Сказка».</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bCs/>
          <w:sz w:val="24"/>
          <w:szCs w:val="24"/>
        </w:rPr>
        <w:t>2. Режим занятий</w:t>
      </w:r>
      <w:r>
        <w:rPr>
          <w:rFonts w:ascii="Times New Roman" w:hAnsi="Times New Roman" w:cs="Times New Roman"/>
          <w:b/>
          <w:bCs/>
          <w:sz w:val="24"/>
          <w:szCs w:val="24"/>
          <w:lang w:val="en-US"/>
        </w:rPr>
        <w:t> </w:t>
      </w:r>
      <w:r>
        <w:rPr>
          <w:rFonts w:ascii="Times New Roman" w:hAnsi="Times New Roman" w:cs="Times New Roman"/>
          <w:b/>
          <w:bCs/>
          <w:sz w:val="24"/>
          <w:szCs w:val="24"/>
        </w:rPr>
        <w:t>воспитанников.</w:t>
      </w:r>
      <w:r>
        <w:rPr>
          <w:rFonts w:ascii="Times New Roman" w:hAnsi="Times New Roman" w:cs="Times New Roman"/>
          <w:sz w:val="24"/>
          <w:szCs w:val="24"/>
        </w:rPr>
        <w:br/>
        <w:t> </w:t>
      </w:r>
      <w:r>
        <w:rPr>
          <w:rFonts w:ascii="Times New Roman" w:hAnsi="Times New Roman" w:cs="Times New Roman"/>
          <w:sz w:val="24"/>
          <w:szCs w:val="24"/>
        </w:rPr>
        <w:br/>
        <w:t>2.1.  Образовательный процесс осуществляется в соответствии с Основной общеобразовательной программой дошкольного образовательного учреждения.</w:t>
      </w:r>
      <w:r>
        <w:rPr>
          <w:rFonts w:ascii="Times New Roman" w:hAnsi="Times New Roman" w:cs="Times New Roman"/>
          <w:sz w:val="24"/>
          <w:szCs w:val="24"/>
        </w:rPr>
        <w:br/>
        <w:t>2.2. Образовательная деятельность проводится в соответствии с действующим СанПиН   2.4.1.3049-13.</w:t>
      </w:r>
      <w:r>
        <w:rPr>
          <w:rFonts w:ascii="Times New Roman" w:hAnsi="Times New Roman" w:cs="Times New Roman"/>
          <w:sz w:val="24"/>
          <w:szCs w:val="24"/>
        </w:rPr>
        <w:br/>
        <w:t>2.3.   Двигательный режим, физические упражнения и закаливающие мероприятия  осуществляется с учетом здоровья, возраста детей и времени года.</w:t>
      </w:r>
      <w:r>
        <w:rPr>
          <w:rFonts w:ascii="Times New Roman" w:hAnsi="Times New Roman" w:cs="Times New Roman"/>
          <w:sz w:val="24"/>
          <w:szCs w:val="24"/>
        </w:rPr>
        <w:br/>
        <w:t>2.4.   В ДОУ  используются следующие формы двигательной деятельности: утренняя гимнастика, занятия физической культурой в помещении и на воздухе, занятия в бассейне, физкультурные минутки, динамический час, подвижные игры, спортивные упражнения, физкультурные досуги, праздники и другие.</w:t>
      </w:r>
      <w:r>
        <w:rPr>
          <w:rFonts w:ascii="Times New Roman" w:hAnsi="Times New Roman" w:cs="Times New Roman"/>
          <w:sz w:val="24"/>
          <w:szCs w:val="24"/>
        </w:rPr>
        <w:br/>
        <w:t>2.5.   С детьми третьего года жизни занятия по физическому развитию основной образовательной программы осуществляют по подгруппам 2 раза в неделю. С детьми  третьего года жизни  занятия по физическому развитию основной образовательной программы проводят в</w:t>
      </w:r>
      <w:r>
        <w:rPr>
          <w:rFonts w:ascii="Times New Roman" w:hAnsi="Times New Roman" w:cs="Times New Roman"/>
          <w:sz w:val="24"/>
          <w:szCs w:val="24"/>
          <w:lang w:val="en-US"/>
        </w:rPr>
        <w:t> </w:t>
      </w:r>
      <w:r>
        <w:rPr>
          <w:rFonts w:ascii="Times New Roman" w:hAnsi="Times New Roman" w:cs="Times New Roman"/>
          <w:sz w:val="24"/>
          <w:szCs w:val="24"/>
        </w:rPr>
        <w:t>групповом</w:t>
      </w:r>
      <w:r>
        <w:rPr>
          <w:rFonts w:ascii="Times New Roman" w:hAnsi="Times New Roman" w:cs="Times New Roman"/>
          <w:sz w:val="24"/>
          <w:szCs w:val="24"/>
          <w:lang w:val="en-US"/>
        </w:rPr>
        <w:t> </w:t>
      </w:r>
      <w:r>
        <w:rPr>
          <w:rFonts w:ascii="Times New Roman" w:hAnsi="Times New Roman" w:cs="Times New Roman"/>
          <w:sz w:val="24"/>
          <w:szCs w:val="24"/>
        </w:rPr>
        <w:t>помещении.</w:t>
      </w:r>
      <w:r>
        <w:rPr>
          <w:rFonts w:ascii="Times New Roman" w:hAnsi="Times New Roman" w:cs="Times New Roman"/>
          <w:sz w:val="24"/>
          <w:szCs w:val="24"/>
        </w:rPr>
        <w:br/>
        <w:t>2.6.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r>
        <w:rPr>
          <w:rFonts w:ascii="Times New Roman" w:hAnsi="Times New Roman" w:cs="Times New Roman"/>
          <w:sz w:val="24"/>
          <w:szCs w:val="24"/>
        </w:rPr>
        <w:br/>
        <w:t>в младшей группе - 15 мин.,</w:t>
      </w:r>
    </w:p>
    <w:p w:rsidR="00EF588E" w:rsidRDefault="00EF588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средней группе - 20 мин.,  </w:t>
      </w:r>
    </w:p>
    <w:p w:rsidR="00EF588E" w:rsidRDefault="00EF588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lang w:val="en-US"/>
        </w:rPr>
        <w:t> </w:t>
      </w:r>
      <w:r>
        <w:rPr>
          <w:rFonts w:ascii="Times New Roman" w:hAnsi="Times New Roman" w:cs="Times New Roman"/>
          <w:sz w:val="24"/>
          <w:szCs w:val="24"/>
        </w:rPr>
        <w:t>старшей</w:t>
      </w:r>
      <w:r>
        <w:rPr>
          <w:rFonts w:ascii="Times New Roman" w:hAnsi="Times New Roman" w:cs="Times New Roman"/>
          <w:sz w:val="24"/>
          <w:szCs w:val="24"/>
          <w:lang w:val="en-US"/>
        </w:rPr>
        <w:t> </w:t>
      </w:r>
      <w:r>
        <w:rPr>
          <w:rFonts w:ascii="Times New Roman" w:hAnsi="Times New Roman" w:cs="Times New Roman"/>
          <w:sz w:val="24"/>
          <w:szCs w:val="24"/>
        </w:rPr>
        <w:t>группе</w:t>
      </w:r>
      <w:r>
        <w:rPr>
          <w:rFonts w:ascii="Times New Roman" w:hAnsi="Times New Roman" w:cs="Times New Roman"/>
          <w:sz w:val="24"/>
          <w:szCs w:val="24"/>
          <w:lang w:val="en-US"/>
        </w:rPr>
        <w:t> </w:t>
      </w:r>
      <w:r>
        <w:rPr>
          <w:rFonts w:ascii="Times New Roman" w:hAnsi="Times New Roman" w:cs="Times New Roman"/>
          <w:sz w:val="24"/>
          <w:szCs w:val="24"/>
        </w:rPr>
        <w:t>–25</w:t>
      </w:r>
      <w:r>
        <w:rPr>
          <w:rFonts w:ascii="Times New Roman" w:hAnsi="Times New Roman" w:cs="Times New Roman"/>
          <w:sz w:val="24"/>
          <w:szCs w:val="24"/>
          <w:lang w:val="en-US"/>
        </w:rPr>
        <w:t> </w:t>
      </w:r>
      <w:r>
        <w:rPr>
          <w:rFonts w:ascii="Times New Roman" w:hAnsi="Times New Roman" w:cs="Times New Roman"/>
          <w:sz w:val="24"/>
          <w:szCs w:val="24"/>
        </w:rPr>
        <w:t>мин.,         </w:t>
      </w:r>
    </w:p>
    <w:p w:rsidR="00EF588E" w:rsidRDefault="00EF588E">
      <w:pPr>
        <w:widowControl w:val="0"/>
        <w:spacing w:after="0" w:line="240" w:lineRule="auto"/>
        <w:jc w:val="both"/>
        <w:rPr>
          <w:sz w:val="24"/>
          <w:szCs w:val="24"/>
        </w:rPr>
      </w:pPr>
      <w:r>
        <w:rPr>
          <w:rFonts w:ascii="Times New Roman" w:hAnsi="Times New Roman" w:cs="Times New Roman"/>
          <w:sz w:val="24"/>
          <w:szCs w:val="24"/>
        </w:rPr>
        <w:t>в подготовительной группе - 30 мин.</w:t>
      </w:r>
      <w:r>
        <w:rPr>
          <w:rFonts w:ascii="Times New Roman" w:hAnsi="Times New Roman" w:cs="Times New Roman"/>
          <w:sz w:val="24"/>
          <w:szCs w:val="24"/>
        </w:rPr>
        <w:br/>
        <w:t>2.7.  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w:t>
      </w:r>
      <w:r>
        <w:rPr>
          <w:rFonts w:ascii="Times New Roman" w:hAnsi="Times New Roman" w:cs="Times New Roman"/>
          <w:sz w:val="24"/>
          <w:szCs w:val="24"/>
          <w:lang w:val="en-US"/>
        </w:rPr>
        <w:t> </w:t>
      </w:r>
      <w:r>
        <w:rPr>
          <w:rFonts w:ascii="Times New Roman" w:hAnsi="Times New Roman" w:cs="Times New Roman"/>
          <w:sz w:val="24"/>
          <w:szCs w:val="24"/>
        </w:rPr>
        <w:t>соответствующей</w:t>
      </w:r>
      <w:r>
        <w:rPr>
          <w:rFonts w:ascii="Times New Roman" w:hAnsi="Times New Roman" w:cs="Times New Roman"/>
          <w:sz w:val="24"/>
          <w:szCs w:val="24"/>
          <w:lang w:val="en-US"/>
        </w:rPr>
        <w:t> </w:t>
      </w:r>
      <w:r>
        <w:rPr>
          <w:rFonts w:ascii="Times New Roman" w:hAnsi="Times New Roman" w:cs="Times New Roman"/>
          <w:sz w:val="24"/>
          <w:szCs w:val="24"/>
        </w:rPr>
        <w:t>погодным</w:t>
      </w:r>
      <w:r>
        <w:rPr>
          <w:rFonts w:ascii="Times New Roman" w:hAnsi="Times New Roman" w:cs="Times New Roman"/>
          <w:sz w:val="24"/>
          <w:szCs w:val="24"/>
          <w:lang w:val="en-US"/>
        </w:rPr>
        <w:t> </w:t>
      </w:r>
      <w:r>
        <w:rPr>
          <w:rFonts w:ascii="Times New Roman" w:hAnsi="Times New Roman" w:cs="Times New Roman"/>
          <w:sz w:val="24"/>
          <w:szCs w:val="24"/>
        </w:rPr>
        <w:t>условиям.</w:t>
      </w:r>
      <w:r>
        <w:rPr>
          <w:rFonts w:ascii="Times New Roman" w:hAnsi="Times New Roman" w:cs="Times New Roman"/>
          <w:sz w:val="24"/>
          <w:szCs w:val="24"/>
        </w:rPr>
        <w:br/>
        <w:t>2.8.  Для достижения достаточного объема двигательной активности детей используют все организованные формы занятий физическими упражнениями с широким включением</w:t>
      </w:r>
      <w:r>
        <w:rPr>
          <w:rFonts w:ascii="Times New Roman" w:hAnsi="Times New Roman" w:cs="Times New Roman"/>
          <w:sz w:val="24"/>
          <w:szCs w:val="24"/>
          <w:lang w:val="en-US"/>
        </w:rPr>
        <w:t> </w:t>
      </w:r>
      <w:r>
        <w:rPr>
          <w:rFonts w:ascii="Times New Roman" w:hAnsi="Times New Roman" w:cs="Times New Roman"/>
          <w:sz w:val="24"/>
          <w:szCs w:val="24"/>
        </w:rPr>
        <w:t>подвижных</w:t>
      </w:r>
      <w:r>
        <w:rPr>
          <w:rFonts w:ascii="Times New Roman" w:hAnsi="Times New Roman" w:cs="Times New Roman"/>
          <w:sz w:val="24"/>
          <w:szCs w:val="24"/>
          <w:lang w:val="en-US"/>
        </w:rPr>
        <w:t> </w:t>
      </w:r>
      <w:r>
        <w:rPr>
          <w:rFonts w:ascii="Times New Roman" w:hAnsi="Times New Roman" w:cs="Times New Roman"/>
          <w:sz w:val="24"/>
          <w:szCs w:val="24"/>
        </w:rPr>
        <w:t>игр,</w:t>
      </w:r>
      <w:r>
        <w:rPr>
          <w:rFonts w:ascii="Times New Roman" w:hAnsi="Times New Roman" w:cs="Times New Roman"/>
          <w:sz w:val="24"/>
          <w:szCs w:val="24"/>
          <w:lang w:val="en-US"/>
        </w:rPr>
        <w:t> </w:t>
      </w:r>
      <w:r>
        <w:rPr>
          <w:rFonts w:ascii="Times New Roman" w:hAnsi="Times New Roman" w:cs="Times New Roman"/>
          <w:sz w:val="24"/>
          <w:szCs w:val="24"/>
        </w:rPr>
        <w:t>спортивных</w:t>
      </w:r>
      <w:r>
        <w:rPr>
          <w:rFonts w:ascii="Times New Roman" w:hAnsi="Times New Roman" w:cs="Times New Roman"/>
          <w:sz w:val="24"/>
          <w:szCs w:val="24"/>
          <w:lang w:val="en-US"/>
        </w:rPr>
        <w:t> </w:t>
      </w:r>
      <w:r>
        <w:rPr>
          <w:rFonts w:ascii="Times New Roman" w:hAnsi="Times New Roman" w:cs="Times New Roman"/>
          <w:sz w:val="24"/>
          <w:szCs w:val="24"/>
        </w:rPr>
        <w:t>упражнений.</w:t>
      </w:r>
      <w:r>
        <w:rPr>
          <w:rFonts w:ascii="Times New Roman" w:hAnsi="Times New Roman" w:cs="Times New Roman"/>
          <w:sz w:val="24"/>
          <w:szCs w:val="24"/>
        </w:rPr>
        <w:br/>
        <w:t>2.9.  Работа по физическому развитию проводится с учетом здоровья детей при постоянном</w:t>
      </w:r>
      <w:r>
        <w:rPr>
          <w:rFonts w:ascii="Times New Roman" w:hAnsi="Times New Roman" w:cs="Times New Roman"/>
          <w:sz w:val="24"/>
          <w:szCs w:val="24"/>
          <w:lang w:val="en-US"/>
        </w:rPr>
        <w:t> </w:t>
      </w:r>
      <w:r>
        <w:rPr>
          <w:rFonts w:ascii="Times New Roman" w:hAnsi="Times New Roman" w:cs="Times New Roman"/>
          <w:sz w:val="24"/>
          <w:szCs w:val="24"/>
        </w:rPr>
        <w:t>контроле</w:t>
      </w:r>
      <w:r>
        <w:rPr>
          <w:rFonts w:ascii="Times New Roman" w:hAnsi="Times New Roman" w:cs="Times New Roman"/>
          <w:sz w:val="24"/>
          <w:szCs w:val="24"/>
          <w:lang w:val="en-US"/>
        </w:rPr>
        <w:t> </w:t>
      </w:r>
      <w:r>
        <w:rPr>
          <w:rFonts w:ascii="Times New Roman" w:hAnsi="Times New Roman" w:cs="Times New Roman"/>
          <w:sz w:val="24"/>
          <w:szCs w:val="24"/>
        </w:rPr>
        <w:t>со</w:t>
      </w:r>
      <w:r>
        <w:rPr>
          <w:rFonts w:ascii="Times New Roman" w:hAnsi="Times New Roman" w:cs="Times New Roman"/>
          <w:sz w:val="24"/>
          <w:szCs w:val="24"/>
          <w:lang w:val="en-US"/>
        </w:rPr>
        <w:t> </w:t>
      </w:r>
      <w:r>
        <w:rPr>
          <w:rFonts w:ascii="Times New Roman" w:hAnsi="Times New Roman" w:cs="Times New Roman"/>
          <w:sz w:val="24"/>
          <w:szCs w:val="24"/>
        </w:rPr>
        <w:t>стороны</w:t>
      </w:r>
      <w:r>
        <w:rPr>
          <w:rFonts w:ascii="Times New Roman" w:hAnsi="Times New Roman" w:cs="Times New Roman"/>
          <w:sz w:val="24"/>
          <w:szCs w:val="24"/>
          <w:lang w:val="en-US"/>
        </w:rPr>
        <w:t> </w:t>
      </w:r>
      <w:r>
        <w:rPr>
          <w:rFonts w:ascii="Times New Roman" w:hAnsi="Times New Roman" w:cs="Times New Roman"/>
          <w:sz w:val="24"/>
          <w:szCs w:val="24"/>
        </w:rPr>
        <w:t>медицинских</w:t>
      </w:r>
      <w:r>
        <w:rPr>
          <w:rFonts w:ascii="Times New Roman" w:hAnsi="Times New Roman" w:cs="Times New Roman"/>
          <w:sz w:val="24"/>
          <w:szCs w:val="24"/>
          <w:lang w:val="en-US"/>
        </w:rPr>
        <w:t> </w:t>
      </w:r>
      <w:r>
        <w:rPr>
          <w:rFonts w:ascii="Times New Roman" w:hAnsi="Times New Roman" w:cs="Times New Roman"/>
          <w:sz w:val="24"/>
          <w:szCs w:val="24"/>
        </w:rPr>
        <w:t>работников.</w:t>
      </w:r>
      <w:r>
        <w:rPr>
          <w:rFonts w:ascii="Times New Roman" w:hAnsi="Times New Roman" w:cs="Times New Roman"/>
          <w:sz w:val="24"/>
          <w:szCs w:val="24"/>
        </w:rPr>
        <w:br/>
        <w:t>2.10. В группах детей раннего и старшего дошкольного возраста непосредственно образовательная деятельность планируется в первой и во второй половине дня.</w:t>
      </w:r>
      <w:r>
        <w:rPr>
          <w:rFonts w:ascii="Times New Roman" w:hAnsi="Times New Roman" w:cs="Times New Roman"/>
          <w:sz w:val="24"/>
          <w:szCs w:val="24"/>
        </w:rPr>
        <w:br/>
        <w:t>2.11.   В раннем возрасте непрерывная непосредственно образовательная деятельность планируется по подгруппам. Образовательная деятельность по музыке проводится</w:t>
      </w:r>
      <w:r>
        <w:rPr>
          <w:rFonts w:ascii="Times New Roman" w:hAnsi="Times New Roman" w:cs="Times New Roman"/>
          <w:sz w:val="24"/>
          <w:szCs w:val="24"/>
          <w:lang w:val="en-US"/>
        </w:rPr>
        <w:t> </w:t>
      </w:r>
      <w:r>
        <w:rPr>
          <w:rFonts w:ascii="Times New Roman" w:hAnsi="Times New Roman" w:cs="Times New Roman"/>
          <w:sz w:val="24"/>
          <w:szCs w:val="24"/>
        </w:rPr>
        <w:t>со</w:t>
      </w:r>
      <w:r>
        <w:rPr>
          <w:rFonts w:ascii="Times New Roman" w:hAnsi="Times New Roman" w:cs="Times New Roman"/>
          <w:sz w:val="24"/>
          <w:szCs w:val="24"/>
          <w:lang w:val="en-US"/>
        </w:rPr>
        <w:t> </w:t>
      </w:r>
      <w:r>
        <w:rPr>
          <w:rFonts w:ascii="Times New Roman" w:hAnsi="Times New Roman" w:cs="Times New Roman"/>
          <w:sz w:val="24"/>
          <w:szCs w:val="24"/>
        </w:rPr>
        <w:t>всей</w:t>
      </w:r>
      <w:r>
        <w:rPr>
          <w:rFonts w:ascii="Times New Roman" w:hAnsi="Times New Roman" w:cs="Times New Roman"/>
          <w:sz w:val="24"/>
          <w:szCs w:val="24"/>
          <w:lang w:val="en-US"/>
        </w:rPr>
        <w:t> </w:t>
      </w:r>
      <w:r>
        <w:rPr>
          <w:rFonts w:ascii="Times New Roman" w:hAnsi="Times New Roman" w:cs="Times New Roman"/>
          <w:sz w:val="24"/>
          <w:szCs w:val="24"/>
        </w:rPr>
        <w:t>группой</w:t>
      </w:r>
      <w:r>
        <w:rPr>
          <w:rFonts w:ascii="Times New Roman" w:hAnsi="Times New Roman" w:cs="Times New Roman"/>
          <w:sz w:val="24"/>
          <w:szCs w:val="24"/>
          <w:lang w:val="en-US"/>
        </w:rPr>
        <w:t> </w:t>
      </w:r>
      <w:r>
        <w:rPr>
          <w:rFonts w:ascii="Times New Roman" w:hAnsi="Times New Roman" w:cs="Times New Roman"/>
          <w:sz w:val="24"/>
          <w:szCs w:val="24"/>
        </w:rPr>
        <w:t>(по</w:t>
      </w:r>
      <w:r>
        <w:rPr>
          <w:rFonts w:ascii="Times New Roman" w:hAnsi="Times New Roman" w:cs="Times New Roman"/>
          <w:sz w:val="24"/>
          <w:szCs w:val="24"/>
          <w:lang w:val="en-US"/>
        </w:rPr>
        <w:t> </w:t>
      </w:r>
      <w:r>
        <w:rPr>
          <w:rFonts w:ascii="Times New Roman" w:hAnsi="Times New Roman" w:cs="Times New Roman"/>
          <w:sz w:val="24"/>
          <w:szCs w:val="24"/>
        </w:rPr>
        <w:t>условиям</w:t>
      </w:r>
      <w:r>
        <w:rPr>
          <w:rFonts w:ascii="Times New Roman" w:hAnsi="Times New Roman" w:cs="Times New Roman"/>
          <w:sz w:val="24"/>
          <w:szCs w:val="24"/>
          <w:lang w:val="en-US"/>
        </w:rPr>
        <w:t> </w:t>
      </w:r>
      <w:r>
        <w:rPr>
          <w:rFonts w:ascii="Times New Roman" w:hAnsi="Times New Roman" w:cs="Times New Roman"/>
          <w:sz w:val="24"/>
          <w:szCs w:val="24"/>
        </w:rPr>
        <w:t>МДОУ).</w:t>
      </w:r>
      <w:r>
        <w:rPr>
          <w:rFonts w:ascii="Times New Roman" w:hAnsi="Times New Roman" w:cs="Times New Roman"/>
          <w:sz w:val="24"/>
          <w:szCs w:val="24"/>
        </w:rPr>
        <w:br/>
        <w:t>2.12. Максимально допустимый объем недельной непосредственно образовательной деятельности составляет:</w:t>
      </w:r>
    </w:p>
    <w:p w:rsidR="00EF588E" w:rsidRDefault="00EF588E">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детей раннего возраста до 3 лет - 10 занятий в неделю, продолжительностью не более 10 мин.;</w:t>
      </w:r>
    </w:p>
    <w:p w:rsidR="00EF588E" w:rsidRDefault="00EF588E">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детей дошкольного возраста от 3 до 4 лет- 11 занятий в неделю, продолжительностью не более 15 мин.;</w:t>
      </w:r>
    </w:p>
    <w:p w:rsidR="00EF588E" w:rsidRDefault="00EF588E">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детей дошкольного возраста от 4 до 5 лет – 12 занятий в неделю продолжительностью не более 20 мин.</w:t>
      </w:r>
    </w:p>
    <w:p w:rsidR="00EF588E" w:rsidRDefault="00EF588E">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детей дошкольного возраста от 5 до 6 лет -15 занятий в неделю продолжительностью не более 25 мин.</w:t>
      </w:r>
    </w:p>
    <w:p w:rsidR="00EF588E" w:rsidRDefault="00EF588E">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детей дошкольного возраста от 6 до 7 лет – 17 занятий в неделю продолжительностью не более 30 мин.</w:t>
      </w:r>
    </w:p>
    <w:p w:rsidR="00EF588E" w:rsidRDefault="00EF588E">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2.13.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w:t>
      </w:r>
      <w:r>
        <w:rPr>
          <w:rFonts w:ascii="Times New Roman" w:hAnsi="Times New Roman" w:cs="Times New Roman"/>
          <w:sz w:val="24"/>
          <w:szCs w:val="24"/>
          <w:lang w:eastAsia="ru-RU"/>
        </w:rPr>
        <w:br/>
        <w:t>2.14. Перерыв между периодами непрерывной образовательной деятельностью – 10 минут.</w:t>
      </w:r>
      <w:r>
        <w:rPr>
          <w:rFonts w:ascii="Times New Roman" w:hAnsi="Times New Roman" w:cs="Times New Roman"/>
          <w:sz w:val="24"/>
          <w:szCs w:val="24"/>
          <w:lang w:eastAsia="ru-RU"/>
        </w:rPr>
        <w:br/>
        <w:t>2.15. В середине непрерывной непосредственно образовательной деятельности проводится физкультминутка, включающая упражнения на профилактику зрения, общей и мелкой моторики, снятие мышечной усталости (продолжительность 2-3 минуты).</w:t>
      </w:r>
      <w:r>
        <w:rPr>
          <w:rFonts w:ascii="Times New Roman" w:hAnsi="Times New Roman" w:cs="Times New Roman"/>
          <w:sz w:val="24"/>
          <w:szCs w:val="24"/>
          <w:lang w:eastAsia="ru-RU"/>
        </w:rPr>
        <w:br/>
        <w:t> 2.16.   Непрерывная 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w:t>
      </w:r>
      <w:r>
        <w:rPr>
          <w:rFonts w:ascii="Times New Roman" w:hAnsi="Times New Roman" w:cs="Times New Roman"/>
          <w:sz w:val="24"/>
          <w:szCs w:val="24"/>
          <w:lang w:eastAsia="ru-RU"/>
        </w:rPr>
        <w:br/>
        <w:t>2.17.  Непосредственно образовательная деятельность с детьми проводится воспитателями в групповых комнатах. Музыкальные и физкультурные занятия проводятся специалистами в музыкальном и спортивном залах.</w:t>
      </w:r>
      <w:r>
        <w:rPr>
          <w:rFonts w:ascii="Times New Roman" w:hAnsi="Times New Roman" w:cs="Times New Roman"/>
          <w:sz w:val="24"/>
          <w:szCs w:val="24"/>
          <w:lang w:eastAsia="ru-RU"/>
        </w:rPr>
        <w:br/>
        <w:t>2.18.   Индивидуальные, коррекционные занятия с педагогом-психологом, учителем – логопедом и учителем-дефектологом проводятся в первую и во вторую половину дня, согласно их графику работы, продолжительность занятий составляет:</w:t>
      </w:r>
      <w:r>
        <w:rPr>
          <w:rFonts w:ascii="Times New Roman" w:hAnsi="Times New Roman" w:cs="Times New Roman"/>
          <w:sz w:val="24"/>
          <w:szCs w:val="24"/>
          <w:lang w:eastAsia="ru-RU"/>
        </w:rPr>
        <w:br/>
        <w:t>- младший дошкольный возраст – 10-15 минут;</w:t>
      </w:r>
      <w:r>
        <w:rPr>
          <w:rFonts w:ascii="Times New Roman" w:hAnsi="Times New Roman" w:cs="Times New Roman"/>
          <w:sz w:val="24"/>
          <w:szCs w:val="24"/>
          <w:lang w:eastAsia="ru-RU"/>
        </w:rPr>
        <w:br/>
        <w:t>- старший дошкольный возраст – 20-25 минут.</w:t>
      </w:r>
      <w:r>
        <w:rPr>
          <w:rFonts w:ascii="Times New Roman" w:hAnsi="Times New Roman" w:cs="Times New Roman"/>
          <w:sz w:val="24"/>
          <w:szCs w:val="24"/>
          <w:lang w:eastAsia="ru-RU"/>
        </w:rPr>
        <w:br/>
        <w:t>Занятия проводятся в специально организованных кабинетах.     </w:t>
      </w:r>
      <w:r>
        <w:rPr>
          <w:rFonts w:ascii="Times New Roman" w:hAnsi="Times New Roman" w:cs="Times New Roman"/>
          <w:sz w:val="24"/>
          <w:szCs w:val="24"/>
          <w:lang w:eastAsia="ru-RU"/>
        </w:rPr>
        <w:br/>
        <w:t>2.19. Кружковая работа проводится с учетом индивидуальных особенностей детей, их интересов и потребностей и желания родителей.   </w:t>
      </w:r>
      <w:r>
        <w:rPr>
          <w:rFonts w:ascii="Times New Roman" w:hAnsi="Times New Roman" w:cs="Times New Roman"/>
          <w:sz w:val="24"/>
          <w:szCs w:val="24"/>
          <w:lang w:eastAsia="ru-RU"/>
        </w:rPr>
        <w:br/>
        <w:t>2.20.     Учебный год продолжается с 1 сентября по 31 мая текущего учебного года. </w:t>
      </w:r>
      <w:r>
        <w:rPr>
          <w:rFonts w:ascii="Times New Roman" w:hAnsi="Times New Roman" w:cs="Times New Roman"/>
          <w:sz w:val="24"/>
          <w:szCs w:val="24"/>
          <w:lang w:eastAsia="ru-RU"/>
        </w:rPr>
        <w:br/>
        <w:t>2.21.   Летне-оздоровительная работа продолжается с 1 июня по 31 августа текущего года.                             </w:t>
      </w:r>
      <w:r>
        <w:rPr>
          <w:rFonts w:ascii="Times New Roman" w:hAnsi="Times New Roman" w:cs="Times New Roman"/>
          <w:sz w:val="24"/>
          <w:szCs w:val="24"/>
          <w:lang w:eastAsia="ru-RU"/>
        </w:rPr>
        <w:br/>
        <w:t>2.22.   В летний период непосредственно  образовательная деятельность не проводится. Рекомендуются  спортивные и подвижные игры, музыкальные и спортивные праздники, развлечения, экскурсии и т.д., увеличивается продолжительность прогулок.</w:t>
      </w:r>
      <w:r>
        <w:rPr>
          <w:rFonts w:ascii="Times New Roman" w:hAnsi="Times New Roman" w:cs="Times New Roman"/>
          <w:sz w:val="24"/>
          <w:szCs w:val="24"/>
          <w:lang w:eastAsia="ru-RU"/>
        </w:rPr>
        <w:br/>
        <w:t> </w:t>
      </w:r>
      <w:r>
        <w:rPr>
          <w:rFonts w:ascii="Times New Roman" w:hAnsi="Times New Roman" w:cs="Times New Roman"/>
          <w:sz w:val="24"/>
          <w:szCs w:val="24"/>
          <w:lang w:eastAsia="ru-RU"/>
        </w:rPr>
        <w:br/>
      </w:r>
      <w:r>
        <w:rPr>
          <w:rFonts w:ascii="Times New Roman" w:hAnsi="Times New Roman" w:cs="Times New Roman"/>
          <w:b/>
          <w:bCs/>
          <w:sz w:val="24"/>
          <w:szCs w:val="24"/>
          <w:lang w:eastAsia="ru-RU"/>
        </w:rPr>
        <w:t>3. Ответственность</w:t>
      </w:r>
      <w:r>
        <w:rPr>
          <w:rFonts w:ascii="Times New Roman" w:hAnsi="Times New Roman" w:cs="Times New Roman"/>
          <w:sz w:val="24"/>
          <w:szCs w:val="24"/>
          <w:lang w:eastAsia="ru-RU"/>
        </w:rPr>
        <w:br/>
        <w:t>3.1. Администрация дошкольного образовательного учреждения, воспитатели, младшие воспитатели, педагоги-специалисты несут ответственность за жизнь, здоровье детей, реализацию в полном объеме учебного плана, качество реализуемых образовательных программ, соответствие применяемых форм, методов и средств организации образовательного процесса возрастным, психофизиологическим особенностям детей.</w:t>
      </w:r>
      <w:r>
        <w:rPr>
          <w:rFonts w:ascii="Times New Roman" w:hAnsi="Times New Roman" w:cs="Times New Roman"/>
          <w:sz w:val="24"/>
          <w:szCs w:val="24"/>
          <w:lang w:eastAsia="ru-RU"/>
        </w:rPr>
        <w:br/>
        <w:t>3.2. Программы, методики и режимы воспитания и обучения в части гигиенических требований допускаются к использованию при наличии санитарно – эпидемиологического заключения о соответствии их санитарным правилам.</w:t>
      </w:r>
      <w:r>
        <w:rPr>
          <w:rFonts w:ascii="Times New Roman" w:hAnsi="Times New Roman" w:cs="Times New Roman"/>
          <w:sz w:val="24"/>
          <w:szCs w:val="24"/>
          <w:lang w:eastAsia="ru-RU"/>
        </w:rPr>
        <w:br/>
        <w:t> </w:t>
      </w: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p>
    <w:tbl>
      <w:tblPr>
        <w:tblpPr w:leftFromText="180" w:rightFromText="180" w:vertAnchor="text" w:horzAnchor="margin" w:tblpX="-612" w:tblpY="182"/>
        <w:tblW w:w="10548" w:type="dxa"/>
        <w:tblLook w:val="0000"/>
      </w:tblPr>
      <w:tblGrid>
        <w:gridCol w:w="4788"/>
        <w:gridCol w:w="5760"/>
      </w:tblGrid>
      <w:tr w:rsidR="00EF588E" w:rsidRPr="001571BC" w:rsidTr="0030574C">
        <w:tc>
          <w:tcPr>
            <w:tcW w:w="4788" w:type="dxa"/>
          </w:tcPr>
          <w:p w:rsidR="00EF588E" w:rsidRPr="00DF34DB" w:rsidRDefault="00EF588E" w:rsidP="00DF34DB">
            <w:pPr>
              <w:rPr>
                <w:rFonts w:ascii="Times New Roman" w:hAnsi="Times New Roman" w:cs="Times New Roman"/>
                <w:sz w:val="24"/>
                <w:szCs w:val="24"/>
              </w:rPr>
            </w:pPr>
            <w:r w:rsidRPr="00DF34DB">
              <w:rPr>
                <w:rFonts w:ascii="Times New Roman" w:hAnsi="Times New Roman" w:cs="Times New Roman"/>
                <w:sz w:val="24"/>
                <w:szCs w:val="24"/>
              </w:rPr>
              <w:t>ПРИНЯТО</w:t>
            </w:r>
          </w:p>
          <w:p w:rsidR="00EF588E" w:rsidRPr="00DF34DB" w:rsidRDefault="00EF588E" w:rsidP="00DF34DB">
            <w:pPr>
              <w:rPr>
                <w:rFonts w:ascii="Times New Roman" w:hAnsi="Times New Roman" w:cs="Times New Roman"/>
                <w:sz w:val="24"/>
                <w:szCs w:val="24"/>
              </w:rPr>
            </w:pPr>
            <w:r w:rsidRPr="00DF34DB">
              <w:rPr>
                <w:rFonts w:ascii="Times New Roman" w:hAnsi="Times New Roman" w:cs="Times New Roman"/>
                <w:sz w:val="24"/>
                <w:szCs w:val="24"/>
              </w:rPr>
              <w:t>на педагогическом совете</w:t>
            </w:r>
          </w:p>
          <w:p w:rsidR="00EF588E" w:rsidRPr="00DF34DB" w:rsidRDefault="00EF588E" w:rsidP="00DF34DB">
            <w:pPr>
              <w:rPr>
                <w:rFonts w:ascii="Times New Roman" w:hAnsi="Times New Roman" w:cs="Times New Roman"/>
                <w:sz w:val="24"/>
                <w:szCs w:val="24"/>
              </w:rPr>
            </w:pPr>
            <w:r w:rsidRPr="00DF34DB">
              <w:rPr>
                <w:rFonts w:ascii="Times New Roman" w:hAnsi="Times New Roman" w:cs="Times New Roman"/>
                <w:sz w:val="24"/>
                <w:szCs w:val="24"/>
              </w:rPr>
              <w:t>Протокол № 9-20 от «31» августа 2015г.</w:t>
            </w:r>
          </w:p>
        </w:tc>
        <w:tc>
          <w:tcPr>
            <w:tcW w:w="5760" w:type="dxa"/>
          </w:tcPr>
          <w:p w:rsidR="00EF588E" w:rsidRPr="00DF34DB" w:rsidRDefault="00EF588E" w:rsidP="00DF34DB">
            <w:pPr>
              <w:rPr>
                <w:rFonts w:ascii="Times New Roman" w:hAnsi="Times New Roman" w:cs="Times New Roman"/>
                <w:sz w:val="24"/>
                <w:szCs w:val="24"/>
              </w:rPr>
            </w:pPr>
            <w:r w:rsidRPr="00DF34DB">
              <w:rPr>
                <w:rFonts w:ascii="Times New Roman" w:hAnsi="Times New Roman" w:cs="Times New Roman"/>
                <w:sz w:val="24"/>
                <w:szCs w:val="24"/>
              </w:rPr>
              <w:t xml:space="preserve">                        УТВЕРЖДАЮ</w:t>
            </w:r>
          </w:p>
          <w:p w:rsidR="00EF588E" w:rsidRPr="00DF34DB" w:rsidRDefault="00EF588E" w:rsidP="00DF34DB">
            <w:pPr>
              <w:rPr>
                <w:rFonts w:ascii="Times New Roman" w:hAnsi="Times New Roman" w:cs="Times New Roman"/>
                <w:sz w:val="24"/>
                <w:szCs w:val="24"/>
              </w:rPr>
            </w:pPr>
            <w:r w:rsidRPr="00DF34DB">
              <w:rPr>
                <w:rFonts w:ascii="Times New Roman" w:hAnsi="Times New Roman" w:cs="Times New Roman"/>
                <w:sz w:val="24"/>
                <w:szCs w:val="24"/>
              </w:rPr>
              <w:t xml:space="preserve">Заведующий МДОУ «Муниципальный </w:t>
            </w:r>
          </w:p>
          <w:p w:rsidR="00EF588E" w:rsidRPr="00DF34DB" w:rsidRDefault="00EF588E" w:rsidP="00DF34DB">
            <w:pPr>
              <w:rPr>
                <w:rFonts w:ascii="Times New Roman" w:hAnsi="Times New Roman" w:cs="Times New Roman"/>
                <w:sz w:val="24"/>
                <w:szCs w:val="24"/>
              </w:rPr>
            </w:pPr>
            <w:r w:rsidRPr="00DF34DB">
              <w:rPr>
                <w:rFonts w:ascii="Times New Roman" w:hAnsi="Times New Roman" w:cs="Times New Roman"/>
                <w:sz w:val="24"/>
                <w:szCs w:val="24"/>
              </w:rPr>
              <w:t>детский сад «Сказка»</w:t>
            </w:r>
          </w:p>
          <w:p w:rsidR="00EF588E" w:rsidRPr="00DF34DB" w:rsidRDefault="00EF588E" w:rsidP="00DF34DB">
            <w:pPr>
              <w:rPr>
                <w:rFonts w:ascii="Times New Roman" w:hAnsi="Times New Roman" w:cs="Times New Roman"/>
                <w:sz w:val="24"/>
                <w:szCs w:val="24"/>
              </w:rPr>
            </w:pPr>
            <w:r w:rsidRPr="00DF34DB">
              <w:rPr>
                <w:rFonts w:ascii="Times New Roman" w:hAnsi="Times New Roman" w:cs="Times New Roman"/>
                <w:sz w:val="24"/>
                <w:szCs w:val="24"/>
              </w:rPr>
              <w:t>________    Е.А. Травина</w:t>
            </w:r>
          </w:p>
          <w:p w:rsidR="00EF588E" w:rsidRPr="00DF34DB" w:rsidRDefault="00EF588E" w:rsidP="00DF34DB">
            <w:pPr>
              <w:rPr>
                <w:rFonts w:ascii="Times New Roman" w:hAnsi="Times New Roman" w:cs="Times New Roman"/>
                <w:sz w:val="24"/>
                <w:szCs w:val="24"/>
              </w:rPr>
            </w:pPr>
            <w:r w:rsidRPr="00DF34DB">
              <w:rPr>
                <w:rFonts w:ascii="Times New Roman" w:hAnsi="Times New Roman" w:cs="Times New Roman"/>
                <w:sz w:val="24"/>
                <w:szCs w:val="24"/>
              </w:rPr>
              <w:t xml:space="preserve">Приказ № 8-а от «____» сентября  </w:t>
            </w:r>
            <w:smartTag w:uri="urn:schemas-microsoft-com:office:smarttags" w:element="metricconverter">
              <w:smartTagPr>
                <w:attr w:name="ProductID" w:val="2015 г"/>
              </w:smartTagPr>
              <w:r w:rsidRPr="00DF34DB">
                <w:rPr>
                  <w:rFonts w:ascii="Times New Roman" w:hAnsi="Times New Roman" w:cs="Times New Roman"/>
                  <w:sz w:val="24"/>
                  <w:szCs w:val="24"/>
                </w:rPr>
                <w:t>2015 г</w:t>
              </w:r>
            </w:smartTag>
            <w:r w:rsidRPr="00DF34DB">
              <w:rPr>
                <w:rFonts w:ascii="Times New Roman" w:hAnsi="Times New Roman" w:cs="Times New Roman"/>
                <w:sz w:val="24"/>
                <w:szCs w:val="24"/>
              </w:rPr>
              <w:t>.</w:t>
            </w:r>
          </w:p>
        </w:tc>
      </w:tr>
    </w:tbl>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r>
        <w:rPr>
          <w:rFonts w:ascii="Times New Roman" w:hAnsi="Times New Roman" w:cs="Times New Roman"/>
          <w:b/>
          <w:bCs/>
          <w:sz w:val="24"/>
          <w:szCs w:val="24"/>
          <w:lang w:eastAsia="ru-RU"/>
        </w:rPr>
        <w:t xml:space="preserve">Положение </w:t>
      </w:r>
      <w:r>
        <w:rPr>
          <w:rFonts w:ascii="Times New Roman" w:hAnsi="Times New Roman" w:cs="Times New Roman"/>
          <w:sz w:val="24"/>
          <w:szCs w:val="24"/>
          <w:lang w:eastAsia="ru-RU"/>
        </w:rPr>
        <w:br/>
      </w:r>
      <w:r>
        <w:rPr>
          <w:rFonts w:ascii="Times New Roman" w:hAnsi="Times New Roman" w:cs="Times New Roman"/>
          <w:b/>
          <w:bCs/>
          <w:sz w:val="24"/>
          <w:szCs w:val="24"/>
          <w:lang w:eastAsia="ru-RU"/>
        </w:rPr>
        <w:t>о режиме функционирования</w:t>
      </w:r>
      <w:r>
        <w:rPr>
          <w:rFonts w:ascii="Times New Roman" w:hAnsi="Times New Roman" w:cs="Times New Roman"/>
          <w:sz w:val="24"/>
          <w:szCs w:val="24"/>
          <w:lang w:eastAsia="ru-RU"/>
        </w:rPr>
        <w:br/>
      </w:r>
      <w:r>
        <w:rPr>
          <w:rFonts w:ascii="Times New Roman" w:hAnsi="Times New Roman" w:cs="Times New Roman"/>
          <w:b/>
          <w:bCs/>
          <w:sz w:val="24"/>
          <w:szCs w:val="24"/>
          <w:lang w:eastAsia="ru-RU"/>
        </w:rPr>
        <w:t> МДОУ «Муниципальный детский сад «Сказка»</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r>
        <w:rPr>
          <w:rFonts w:ascii="Times New Roman" w:hAnsi="Times New Roman" w:cs="Times New Roman"/>
          <w:sz w:val="24"/>
          <w:szCs w:val="24"/>
          <w:lang w:eastAsia="ru-RU"/>
        </w:rPr>
        <w:br/>
      </w:r>
      <w:r>
        <w:rPr>
          <w:rFonts w:ascii="Times New Roman" w:hAnsi="Times New Roman" w:cs="Times New Roman"/>
          <w:b/>
          <w:bCs/>
          <w:sz w:val="24"/>
          <w:szCs w:val="24"/>
          <w:lang w:eastAsia="ru-RU"/>
        </w:rPr>
        <w:t>1.Общие положения</w:t>
      </w:r>
      <w:r>
        <w:rPr>
          <w:rFonts w:ascii="Times New Roman" w:hAnsi="Times New Roman" w:cs="Times New Roman"/>
          <w:sz w:val="24"/>
          <w:szCs w:val="24"/>
          <w:lang w:eastAsia="ru-RU"/>
        </w:rPr>
        <w:br/>
        <w:t> </w:t>
      </w:r>
      <w:r>
        <w:rPr>
          <w:rFonts w:ascii="Times New Roman" w:hAnsi="Times New Roman" w:cs="Times New Roman"/>
          <w:sz w:val="24"/>
          <w:szCs w:val="24"/>
          <w:lang w:eastAsia="ru-RU"/>
        </w:rPr>
        <w:br/>
        <w:t>1.1. Режим функционирования дошкольного образовательного учреждения устанавливаются на основании требований к устройству, содержанию и организации режима работы дошкольных образовательных организаций СанПин 2.4.1.3049-13, в соответствии с  Федеральным Законом от 29.12.2012г. № 273-ФЗ «Об образовании в Российской Федерации», Устава ДОУ,  другими нормативно – правовыми актами по вопросам образования, социальной защиты прав и интересов детей.</w:t>
      </w:r>
      <w:r>
        <w:rPr>
          <w:rFonts w:ascii="Times New Roman" w:hAnsi="Times New Roman" w:cs="Times New Roman"/>
          <w:sz w:val="24"/>
          <w:szCs w:val="24"/>
          <w:lang w:eastAsia="ru-RU"/>
        </w:rPr>
        <w:br/>
        <w:t>1.2. Положение регламентирует режим работы дошкольного образовательного учреждения, режим занятий воспитанников в ДОУ.</w:t>
      </w:r>
      <w:r>
        <w:rPr>
          <w:rFonts w:ascii="Times New Roman" w:hAnsi="Times New Roman" w:cs="Times New Roman"/>
          <w:sz w:val="24"/>
          <w:szCs w:val="24"/>
          <w:lang w:eastAsia="ru-RU"/>
        </w:rPr>
        <w:br/>
        <w:t>1.3. Режим функционирования образовательного учреждения согласовывается с учредителем.</w:t>
      </w:r>
      <w:r>
        <w:rPr>
          <w:rFonts w:ascii="Times New Roman" w:hAnsi="Times New Roman" w:cs="Times New Roman"/>
          <w:sz w:val="24"/>
          <w:szCs w:val="24"/>
          <w:lang w:eastAsia="ru-RU"/>
        </w:rPr>
        <w:br/>
        <w:t> </w:t>
      </w:r>
      <w:r>
        <w:rPr>
          <w:rFonts w:ascii="Times New Roman" w:hAnsi="Times New Roman" w:cs="Times New Roman"/>
          <w:sz w:val="24"/>
          <w:szCs w:val="24"/>
          <w:lang w:eastAsia="ru-RU"/>
        </w:rPr>
        <w:br/>
      </w:r>
      <w:r>
        <w:rPr>
          <w:rFonts w:ascii="Times New Roman" w:hAnsi="Times New Roman" w:cs="Times New Roman"/>
          <w:b/>
          <w:bCs/>
          <w:sz w:val="24"/>
          <w:szCs w:val="24"/>
          <w:lang w:eastAsia="ru-RU"/>
        </w:rPr>
        <w:t>2. Режим функционирования дошкольного образовательного учреждения</w:t>
      </w:r>
      <w:r>
        <w:rPr>
          <w:rFonts w:ascii="Times New Roman" w:hAnsi="Times New Roman" w:cs="Times New Roman"/>
          <w:sz w:val="24"/>
          <w:szCs w:val="24"/>
          <w:lang w:eastAsia="ru-RU"/>
        </w:rPr>
        <w:br/>
        <w:t> </w:t>
      </w:r>
      <w:r>
        <w:rPr>
          <w:rFonts w:ascii="Times New Roman" w:hAnsi="Times New Roman" w:cs="Times New Roman"/>
          <w:sz w:val="24"/>
          <w:szCs w:val="24"/>
          <w:lang w:eastAsia="ru-RU"/>
        </w:rPr>
        <w:br/>
        <w:t>2.1. ДОУ работает круглогодично 5дней в неделю.</w:t>
      </w:r>
      <w:r>
        <w:rPr>
          <w:rFonts w:ascii="Times New Roman" w:hAnsi="Times New Roman" w:cs="Times New Roman"/>
          <w:sz w:val="24"/>
          <w:szCs w:val="24"/>
          <w:lang w:eastAsia="ru-RU"/>
        </w:rPr>
        <w:br/>
        <w:t>2.2. Режим работы с 07.00 до 19:00 (12 часов).</w:t>
      </w:r>
      <w:r>
        <w:rPr>
          <w:rFonts w:ascii="Times New Roman" w:hAnsi="Times New Roman" w:cs="Times New Roman"/>
          <w:sz w:val="24"/>
          <w:szCs w:val="24"/>
          <w:lang w:eastAsia="ru-RU"/>
        </w:rPr>
        <w:br/>
        <w:t>2.3. В субботу, воскресенье и праздничные дни - выходные.</w:t>
      </w:r>
      <w:r>
        <w:rPr>
          <w:rFonts w:ascii="Times New Roman" w:hAnsi="Times New Roman" w:cs="Times New Roman"/>
          <w:sz w:val="24"/>
          <w:szCs w:val="24"/>
          <w:lang w:eastAsia="ru-RU"/>
        </w:rPr>
        <w:br/>
        <w:t> </w:t>
      </w:r>
      <w:r>
        <w:rPr>
          <w:rFonts w:ascii="Times New Roman" w:hAnsi="Times New Roman" w:cs="Times New Roman"/>
          <w:sz w:val="24"/>
          <w:szCs w:val="24"/>
          <w:lang w:eastAsia="ru-RU"/>
        </w:rPr>
        <w:br/>
      </w:r>
      <w:r>
        <w:rPr>
          <w:rFonts w:ascii="Times New Roman" w:hAnsi="Times New Roman" w:cs="Times New Roman"/>
          <w:b/>
          <w:bCs/>
          <w:sz w:val="24"/>
          <w:szCs w:val="24"/>
          <w:lang w:eastAsia="ru-RU"/>
        </w:rPr>
        <w:t>3. Режим занятий обучающихся воспитанников.</w:t>
      </w:r>
      <w:r>
        <w:rPr>
          <w:rFonts w:ascii="Times New Roman" w:hAnsi="Times New Roman" w:cs="Times New Roman"/>
          <w:sz w:val="24"/>
          <w:szCs w:val="24"/>
          <w:lang w:eastAsia="ru-RU"/>
        </w:rPr>
        <w:br/>
        <w:t> </w:t>
      </w:r>
      <w:r>
        <w:rPr>
          <w:rFonts w:ascii="Times New Roman" w:hAnsi="Times New Roman" w:cs="Times New Roman"/>
          <w:sz w:val="24"/>
          <w:szCs w:val="24"/>
          <w:lang w:eastAsia="ru-RU"/>
        </w:rPr>
        <w:br/>
        <w:t>3.1. Образовательный процесс осуществляется в соответствии с Основной общеобразовательной программой дошкольного образовательного учреждения.</w:t>
      </w:r>
      <w:r>
        <w:rPr>
          <w:rFonts w:ascii="Times New Roman" w:hAnsi="Times New Roman" w:cs="Times New Roman"/>
          <w:sz w:val="24"/>
          <w:szCs w:val="24"/>
          <w:lang w:eastAsia="ru-RU"/>
        </w:rPr>
        <w:br/>
        <w:t>3.2. Образовательная деятельность проводится в соответствии с действующимСанПин 2.4.1.3049-13.</w:t>
      </w:r>
      <w:r>
        <w:rPr>
          <w:rFonts w:ascii="Times New Roman" w:hAnsi="Times New Roman" w:cs="Times New Roman"/>
          <w:sz w:val="24"/>
          <w:szCs w:val="24"/>
          <w:lang w:eastAsia="ru-RU"/>
        </w:rPr>
        <w:br/>
        <w:t xml:space="preserve">3.3.  Режим дня ДОУ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3 - 7 лет - 5,5-6 часов,  </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 3 лет - 5-5,5 часов.</w:t>
      </w:r>
      <w:r>
        <w:rPr>
          <w:rFonts w:ascii="Times New Roman" w:hAnsi="Times New Roman" w:cs="Times New Roman"/>
          <w:sz w:val="24"/>
          <w:szCs w:val="24"/>
          <w:lang w:eastAsia="ru-RU"/>
        </w:rPr>
        <w:br/>
        <w:t>3.4.  Рекомендуемая продолжительность ежедневных прогулок составляет 3-4 часа. Продолжительность прогулки определяется ДОУ в зависимости от климатических условий. При температуре воздуха ниже минус 15</w:t>
      </w:r>
      <w:r>
        <w:rPr>
          <w:rFonts w:ascii="Times New Roman" w:hAnsi="Times New Roman" w:cs="Times New Roman"/>
          <w:sz w:val="24"/>
          <w:szCs w:val="24"/>
          <w:lang w:eastAsia="ru-RU"/>
        </w:rPr>
        <w:sym w:font="Symbol" w:char="F0B0"/>
      </w:r>
      <w:r>
        <w:rPr>
          <w:rFonts w:ascii="Times New Roman" w:hAnsi="Times New Roman" w:cs="Times New Roman"/>
          <w:sz w:val="24"/>
          <w:szCs w:val="24"/>
          <w:lang w:eastAsia="ru-RU"/>
        </w:rPr>
        <w:t>С и скорости ветра более 7 м/с продолжительность прогулки  сокращается.</w:t>
      </w:r>
      <w:r>
        <w:rPr>
          <w:rFonts w:ascii="Times New Roman" w:hAnsi="Times New Roman" w:cs="Times New Roman"/>
          <w:sz w:val="24"/>
          <w:szCs w:val="24"/>
          <w:lang w:eastAsia="ru-RU"/>
        </w:rPr>
        <w:br/>
        <w:t>3.5.  Прогулки в ДОУ организовываются 2 раза в день: в первую половину дня и во вторую половину дня  перед уходом детей домой.</w:t>
      </w:r>
      <w:r>
        <w:rPr>
          <w:rFonts w:ascii="Times New Roman" w:hAnsi="Times New Roman" w:cs="Times New Roman"/>
          <w:sz w:val="24"/>
          <w:szCs w:val="24"/>
          <w:lang w:eastAsia="ru-RU"/>
        </w:rPr>
        <w:br/>
        <w:t>3.6. В ДОУ организуется прием пищи с интервалом 3-4 часа и дневной сон.</w:t>
      </w:r>
      <w:r>
        <w:rPr>
          <w:rFonts w:ascii="Times New Roman" w:hAnsi="Times New Roman" w:cs="Times New Roman"/>
          <w:sz w:val="24"/>
          <w:szCs w:val="24"/>
          <w:lang w:eastAsia="ru-RU"/>
        </w:rPr>
        <w:br/>
        <w:t>3.7. Для детей дошкольного возраста  на дневной сон отводится 2 - 2,5 часа.</w:t>
      </w:r>
      <w:r>
        <w:rPr>
          <w:rFonts w:ascii="Times New Roman" w:hAnsi="Times New Roman" w:cs="Times New Roman"/>
          <w:sz w:val="24"/>
          <w:szCs w:val="24"/>
          <w:lang w:eastAsia="ru-RU"/>
        </w:rPr>
        <w:br/>
        <w:t>3.8. Для детей от 2 до 3 лет дневной сон организуют однократно продолжительностью не менее 3 часов.</w:t>
      </w:r>
      <w:r>
        <w:rPr>
          <w:rFonts w:ascii="Times New Roman" w:hAnsi="Times New Roman" w:cs="Times New Roman"/>
          <w:sz w:val="24"/>
          <w:szCs w:val="24"/>
          <w:lang w:eastAsia="ru-RU"/>
        </w:rPr>
        <w:br/>
        <w:t>3.9.  На самостоятельную деятельность детей 3-7 лет (игры, подготовка к образовательной деятельности, личная гигиена) в режиме дня  отводится не менее 3-4 часов.</w:t>
      </w:r>
      <w:r>
        <w:rPr>
          <w:rFonts w:ascii="Times New Roman" w:hAnsi="Times New Roman" w:cs="Times New Roman"/>
          <w:sz w:val="24"/>
          <w:szCs w:val="24"/>
          <w:lang w:eastAsia="ru-RU"/>
        </w:rPr>
        <w:br/>
        <w:t>3.10. Двигательный режим, физические упражнения и закаливающие мероприятия  осуществляется с учетом здоровья, возраста детей и времени года.</w:t>
      </w:r>
      <w:r>
        <w:rPr>
          <w:rFonts w:ascii="Times New Roman" w:hAnsi="Times New Roman" w:cs="Times New Roman"/>
          <w:sz w:val="24"/>
          <w:szCs w:val="24"/>
          <w:lang w:eastAsia="ru-RU"/>
        </w:rPr>
        <w:br/>
        <w:t>3.11. В ДОУ  используются следующие формы двигательной деятельности: утренняя гимнастика, занятия физической культурой в помещении и на воздухе, занятия в бассейне, физкультурные минутки, подвижные игры, спортивные упражнения и другие.</w:t>
      </w:r>
      <w:r>
        <w:rPr>
          <w:rFonts w:ascii="Times New Roman" w:hAnsi="Times New Roman" w:cs="Times New Roman"/>
          <w:sz w:val="24"/>
          <w:szCs w:val="24"/>
          <w:lang w:eastAsia="ru-RU"/>
        </w:rPr>
        <w:br/>
        <w:t>3.12. В объеме двигательной активности воспитанников 5-7 лет предусматриваются 6-8 часов в неделю оздоровительно-воспитательной деятельности в организованных формах с учетом психофизиологических особенностей детей и времени года.</w:t>
      </w:r>
      <w:r>
        <w:rPr>
          <w:rFonts w:ascii="Times New Roman" w:hAnsi="Times New Roman" w:cs="Times New Roman"/>
          <w:sz w:val="24"/>
          <w:szCs w:val="24"/>
          <w:lang w:eastAsia="ru-RU"/>
        </w:rPr>
        <w:br/>
        <w:t>3.13. В теплое время года при благоприятных метеорологических условиях непосредственно образовательную деятельность по физическому развитию организовывают на открытом воздухе.</w:t>
      </w:r>
      <w:r>
        <w:rPr>
          <w:rFonts w:ascii="Times New Roman" w:hAnsi="Times New Roman" w:cs="Times New Roman"/>
          <w:sz w:val="24"/>
          <w:szCs w:val="24"/>
          <w:lang w:eastAsia="ru-RU"/>
        </w:rPr>
        <w:br/>
        <w:t>3.14. Для достижения достаточного объема двигательной активности детей используют все организованные формы занятий физическими упражнениями с широким включением подвижных игр, спортивных упражнений.</w:t>
      </w:r>
      <w:r>
        <w:rPr>
          <w:rFonts w:ascii="Times New Roman" w:hAnsi="Times New Roman" w:cs="Times New Roman"/>
          <w:sz w:val="24"/>
          <w:szCs w:val="24"/>
          <w:lang w:eastAsia="ru-RU"/>
        </w:rPr>
        <w:br/>
        <w:t>3.15. Работа по физическому развитию проводится с учетом здоровья детей при постоянном контроле со стороны медицинских работников.</w:t>
      </w:r>
      <w:r>
        <w:rPr>
          <w:rFonts w:ascii="Times New Roman" w:hAnsi="Times New Roman" w:cs="Times New Roman"/>
          <w:sz w:val="24"/>
          <w:szCs w:val="24"/>
          <w:lang w:eastAsia="ru-RU"/>
        </w:rPr>
        <w:br/>
        <w:t> 3.16. В группах детей раннего и старшего дошкольного возраста непосредственно образовательная деятельность планируется в первой и во второй половине дня.</w:t>
      </w:r>
      <w:r>
        <w:rPr>
          <w:rFonts w:ascii="Times New Roman" w:hAnsi="Times New Roman" w:cs="Times New Roman"/>
          <w:sz w:val="24"/>
          <w:szCs w:val="24"/>
          <w:lang w:eastAsia="ru-RU"/>
        </w:rPr>
        <w:br/>
        <w:t>3.17. В раннем возрасте непрерывная непосредственно образовательная деятельность планируется по подгруппам. Образовательная деятельность по музыке проводится со всей группой (по условиям МДОУ).</w:t>
      </w:r>
      <w:r>
        <w:rPr>
          <w:rFonts w:ascii="Times New Roman" w:hAnsi="Times New Roman" w:cs="Times New Roman"/>
          <w:sz w:val="24"/>
          <w:szCs w:val="24"/>
          <w:lang w:eastAsia="ru-RU"/>
        </w:rPr>
        <w:br/>
        <w:t>3.18. Максимально допустимый объем недельной непосредственно образовательной деятельности составляет:</w:t>
      </w:r>
      <w:r>
        <w:rPr>
          <w:rFonts w:ascii="Times New Roman" w:hAnsi="Times New Roman" w:cs="Times New Roman"/>
          <w:sz w:val="24"/>
          <w:szCs w:val="24"/>
          <w:lang w:eastAsia="ru-RU"/>
        </w:rPr>
        <w:br/>
        <w:t>для детей раннего возраста до 3 лет - 10 занятий в неделю, продолжительностью не более 10 мин.;</w:t>
      </w:r>
      <w:r>
        <w:rPr>
          <w:rFonts w:ascii="Times New Roman" w:hAnsi="Times New Roman" w:cs="Times New Roman"/>
          <w:sz w:val="24"/>
          <w:szCs w:val="24"/>
          <w:lang w:eastAsia="ru-RU"/>
        </w:rPr>
        <w:br/>
        <w:t>для детей дошкольного возраста от 3 до 4 лет- 12 занятий в неделю, продолжительностью не более 15 мин.;</w:t>
      </w:r>
      <w:r>
        <w:rPr>
          <w:rFonts w:ascii="Times New Roman" w:hAnsi="Times New Roman" w:cs="Times New Roman"/>
          <w:sz w:val="24"/>
          <w:szCs w:val="24"/>
          <w:lang w:eastAsia="ru-RU"/>
        </w:rPr>
        <w:br/>
        <w:t>для детей дошкольного возраста от 4 до 5 лет – 12 занятий в неделю продолжительностью не более 20 мин.</w:t>
      </w:r>
      <w:r>
        <w:rPr>
          <w:rFonts w:ascii="Times New Roman" w:hAnsi="Times New Roman" w:cs="Times New Roman"/>
          <w:sz w:val="24"/>
          <w:szCs w:val="24"/>
          <w:lang w:eastAsia="ru-RU"/>
        </w:rPr>
        <w:br/>
        <w:t>для детей дошкольного возраста от 5 до 6 лет -15 занятий в неделю продолжительностью не более 25 мин.</w:t>
      </w:r>
      <w:r>
        <w:rPr>
          <w:rFonts w:ascii="Times New Roman" w:hAnsi="Times New Roman" w:cs="Times New Roman"/>
          <w:sz w:val="24"/>
          <w:szCs w:val="24"/>
          <w:lang w:eastAsia="ru-RU"/>
        </w:rPr>
        <w:br/>
        <w:t>для детей дошкольного возраста от 6 до 7 лет – 17 занятий в неделю продолжительностью не более 30 мин.</w:t>
      </w:r>
      <w:r>
        <w:rPr>
          <w:rFonts w:ascii="Times New Roman" w:hAnsi="Times New Roman" w:cs="Times New Roman"/>
          <w:sz w:val="24"/>
          <w:szCs w:val="24"/>
          <w:lang w:eastAsia="ru-RU"/>
        </w:rPr>
        <w:br/>
        <w:t>3.19.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w:t>
      </w:r>
      <w:r>
        <w:rPr>
          <w:rFonts w:ascii="Times New Roman" w:hAnsi="Times New Roman" w:cs="Times New Roman"/>
          <w:sz w:val="24"/>
          <w:szCs w:val="24"/>
          <w:lang w:eastAsia="ru-RU"/>
        </w:rPr>
        <w:br/>
        <w:t>3.20. Перерыв между периодами непрерывной образовательной деятельностью – 10 минут.</w:t>
      </w:r>
      <w:r>
        <w:rPr>
          <w:rFonts w:ascii="Times New Roman" w:hAnsi="Times New Roman" w:cs="Times New Roman"/>
          <w:sz w:val="24"/>
          <w:szCs w:val="24"/>
          <w:lang w:eastAsia="ru-RU"/>
        </w:rPr>
        <w:br/>
        <w:t>3.21. В середине непрерывной непосредственно образовательной деятельности проводится физкультминутка, включающая упражнения на профилактику зрения, общей и мелкой моторики, снятие мышечной усталости (продолжительность 2-3 минуты).</w:t>
      </w:r>
      <w:r>
        <w:rPr>
          <w:rFonts w:ascii="Times New Roman" w:hAnsi="Times New Roman" w:cs="Times New Roman"/>
          <w:sz w:val="24"/>
          <w:szCs w:val="24"/>
          <w:lang w:eastAsia="ru-RU"/>
        </w:rPr>
        <w:br/>
        <w:t>3.22. Непрерывная 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w:t>
      </w:r>
      <w:r>
        <w:rPr>
          <w:rFonts w:ascii="Times New Roman" w:hAnsi="Times New Roman" w:cs="Times New Roman"/>
          <w:sz w:val="24"/>
          <w:szCs w:val="24"/>
          <w:lang w:eastAsia="ru-RU"/>
        </w:rPr>
        <w:br/>
        <w:t>3.23. Непосредственно образовательная деятельность с детьми проводится воспитателями в групповых комнатах. Музыкальные и физкультурные занятия проводятся специалистами в музыкальном и спортивном залах.</w:t>
      </w:r>
      <w:r>
        <w:rPr>
          <w:rFonts w:ascii="Times New Roman" w:hAnsi="Times New Roman" w:cs="Times New Roman"/>
          <w:sz w:val="24"/>
          <w:szCs w:val="24"/>
          <w:lang w:eastAsia="ru-RU"/>
        </w:rPr>
        <w:br/>
        <w:t>3.24. Индивидуальные, коррекционные занятия с педагогом-психологом, учителем – логопедом и учителем-дефектологом проводятся в первую и во вторую половину дня, согласно их графика работы, продолжительность занятий составляет:</w:t>
      </w:r>
      <w:r>
        <w:rPr>
          <w:rFonts w:ascii="Times New Roman" w:hAnsi="Times New Roman" w:cs="Times New Roman"/>
          <w:sz w:val="24"/>
          <w:szCs w:val="24"/>
          <w:lang w:eastAsia="ru-RU"/>
        </w:rPr>
        <w:br/>
        <w:t>- младший дошкольный возраст – 10-15 минут;</w:t>
      </w:r>
      <w:r>
        <w:rPr>
          <w:rFonts w:ascii="Times New Roman" w:hAnsi="Times New Roman" w:cs="Times New Roman"/>
          <w:sz w:val="24"/>
          <w:szCs w:val="24"/>
          <w:lang w:eastAsia="ru-RU"/>
        </w:rPr>
        <w:br/>
        <w:t>- старший дошкольный возраст – 20-25 минут.</w:t>
      </w:r>
      <w:r>
        <w:rPr>
          <w:rFonts w:ascii="Times New Roman" w:hAnsi="Times New Roman" w:cs="Times New Roman"/>
          <w:sz w:val="24"/>
          <w:szCs w:val="24"/>
          <w:lang w:eastAsia="ru-RU"/>
        </w:rPr>
        <w:br/>
        <w:t>Занятия проводятся в специально организованных кабинетах.    </w:t>
      </w:r>
      <w:r>
        <w:rPr>
          <w:rFonts w:ascii="Times New Roman" w:hAnsi="Times New Roman" w:cs="Times New Roman"/>
          <w:sz w:val="24"/>
          <w:szCs w:val="24"/>
          <w:lang w:eastAsia="ru-RU"/>
        </w:rPr>
        <w:br/>
        <w:t>3.25.   Учебный год продолжается с 1 сентября по 31 мая текущего года.  </w:t>
      </w:r>
      <w:r>
        <w:rPr>
          <w:rFonts w:ascii="Times New Roman" w:hAnsi="Times New Roman" w:cs="Times New Roman"/>
          <w:sz w:val="24"/>
          <w:szCs w:val="24"/>
          <w:lang w:eastAsia="ru-RU"/>
        </w:rPr>
        <w:br/>
        <w:t>3.26.    Летне-оздоровительная работа продолжается с 1 июня по 31 августа текущего года.    </w:t>
      </w:r>
      <w:r>
        <w:rPr>
          <w:rFonts w:ascii="Times New Roman" w:hAnsi="Times New Roman" w:cs="Times New Roman"/>
          <w:sz w:val="24"/>
          <w:szCs w:val="24"/>
          <w:lang w:eastAsia="ru-RU"/>
        </w:rPr>
        <w:br/>
        <w:t>3.27.    В летний период непосредственно  образовательная деятельность не проводится. Рекомендуются  спортивные и подвижные игры, музыкальные и спортивные праздники, развлечения, экскурсии и т.д., увеличивается продолжительность прогулок.</w:t>
      </w:r>
      <w:r>
        <w:rPr>
          <w:rFonts w:ascii="Times New Roman" w:hAnsi="Times New Roman" w:cs="Times New Roman"/>
          <w:sz w:val="24"/>
          <w:szCs w:val="24"/>
          <w:lang w:eastAsia="ru-RU"/>
        </w:rPr>
        <w:br/>
        <w:t> </w:t>
      </w:r>
      <w:r>
        <w:rPr>
          <w:rFonts w:ascii="Times New Roman" w:hAnsi="Times New Roman" w:cs="Times New Roman"/>
          <w:sz w:val="24"/>
          <w:szCs w:val="24"/>
          <w:lang w:eastAsia="ru-RU"/>
        </w:rPr>
        <w:br/>
      </w:r>
      <w:r>
        <w:rPr>
          <w:rFonts w:ascii="Times New Roman" w:hAnsi="Times New Roman" w:cs="Times New Roman"/>
          <w:b/>
          <w:bCs/>
          <w:sz w:val="24"/>
          <w:szCs w:val="24"/>
          <w:lang w:eastAsia="ru-RU"/>
        </w:rPr>
        <w:t>4. Ответственность</w:t>
      </w:r>
      <w:r>
        <w:rPr>
          <w:rFonts w:ascii="Times New Roman" w:hAnsi="Times New Roman" w:cs="Times New Roman"/>
          <w:sz w:val="24"/>
          <w:szCs w:val="24"/>
          <w:lang w:eastAsia="ru-RU"/>
        </w:rPr>
        <w:br/>
        <w:t> </w:t>
      </w:r>
      <w:r>
        <w:rPr>
          <w:rFonts w:ascii="Times New Roman" w:hAnsi="Times New Roman" w:cs="Times New Roman"/>
          <w:sz w:val="24"/>
          <w:szCs w:val="24"/>
          <w:lang w:eastAsia="ru-RU"/>
        </w:rPr>
        <w:br/>
        <w:t>4.1. Администрация дошкольного образовательного учреждения, воспитатели, младшие воспитатели, педагоги-специалисты несут ответственность за жизнь, здоровье детей, реализацию в полном объеме учебного плана, качество реализуемых образовательных программ, соответствие применяемых форм, методов и средств организации образовательного процесса возрастным, психофизиологическим особенностям детей.</w:t>
      </w:r>
      <w:r>
        <w:rPr>
          <w:rFonts w:ascii="Times New Roman" w:hAnsi="Times New Roman" w:cs="Times New Roman"/>
          <w:sz w:val="24"/>
          <w:szCs w:val="24"/>
          <w:lang w:eastAsia="ru-RU"/>
        </w:rPr>
        <w:br/>
        <w:t>4.2. Программы, методики и режимы воспитания и обучения в части гигиенических требований допускаются к использованию при наличии санитарно – эпидемиологического заключения о соответствии их санитарным правилам.</w:t>
      </w:r>
    </w:p>
    <w:p w:rsidR="00EF588E" w:rsidRDefault="00EF588E">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before="100" w:beforeAutospacing="1" w:after="100" w:afterAutospacing="1" w:line="240" w:lineRule="auto"/>
        <w:rPr>
          <w:rFonts w:ascii="Times New Roman" w:hAnsi="Times New Roman" w:cs="Times New Roman"/>
          <w:sz w:val="24"/>
          <w:szCs w:val="24"/>
          <w:lang w:eastAsia="ru-RU"/>
        </w:rPr>
      </w:pPr>
    </w:p>
    <w:p w:rsidR="00EF588E" w:rsidRDefault="00EF588E">
      <w:pPr>
        <w:spacing w:before="100" w:beforeAutospacing="1" w:after="100" w:afterAutospacing="1" w:line="240" w:lineRule="auto"/>
        <w:rPr>
          <w:rFonts w:ascii="Times New Roman" w:hAnsi="Times New Roman" w:cs="Times New Roman"/>
          <w:sz w:val="24"/>
          <w:szCs w:val="24"/>
          <w:lang w:eastAsia="ru-RU"/>
        </w:rPr>
      </w:pPr>
    </w:p>
    <w:p w:rsidR="00EF588E" w:rsidRDefault="00EF588E">
      <w:pPr>
        <w:spacing w:before="100" w:beforeAutospacing="1" w:after="100" w:afterAutospacing="1" w:line="240" w:lineRule="auto"/>
        <w:rPr>
          <w:rFonts w:ascii="Times New Roman" w:hAnsi="Times New Roman" w:cs="Times New Roman"/>
          <w:sz w:val="24"/>
          <w:szCs w:val="24"/>
          <w:lang w:eastAsia="ru-RU"/>
        </w:rPr>
      </w:pPr>
    </w:p>
    <w:p w:rsidR="00EF588E" w:rsidRDefault="00EF588E">
      <w:pPr>
        <w:spacing w:before="100" w:beforeAutospacing="1" w:after="100" w:afterAutospacing="1" w:line="240" w:lineRule="auto"/>
        <w:rPr>
          <w:rFonts w:ascii="Times New Roman" w:hAnsi="Times New Roman" w:cs="Times New Roman"/>
          <w:sz w:val="24"/>
          <w:szCs w:val="24"/>
          <w:lang w:eastAsia="ru-RU"/>
        </w:rPr>
      </w:pPr>
    </w:p>
    <w:p w:rsidR="00EF588E" w:rsidRDefault="00EF588E">
      <w:pPr>
        <w:spacing w:before="100" w:beforeAutospacing="1" w:after="100" w:afterAutospacing="1" w:line="240" w:lineRule="auto"/>
        <w:rPr>
          <w:rFonts w:ascii="Times New Roman" w:hAnsi="Times New Roman" w:cs="Times New Roman"/>
          <w:sz w:val="24"/>
          <w:szCs w:val="24"/>
          <w:lang w:eastAsia="ru-RU"/>
        </w:rPr>
      </w:pPr>
    </w:p>
    <w:p w:rsidR="00EF588E" w:rsidRDefault="00EF588E">
      <w:pPr>
        <w:spacing w:before="100" w:beforeAutospacing="1" w:after="100" w:afterAutospacing="1" w:line="240" w:lineRule="auto"/>
        <w:rPr>
          <w:rFonts w:ascii="Times New Roman" w:hAnsi="Times New Roman" w:cs="Times New Roman"/>
          <w:sz w:val="24"/>
          <w:szCs w:val="24"/>
          <w:lang w:eastAsia="ru-RU"/>
        </w:rPr>
      </w:pPr>
    </w:p>
    <w:p w:rsidR="00EF588E" w:rsidRDefault="00EF588E">
      <w:pPr>
        <w:spacing w:before="100" w:beforeAutospacing="1" w:after="100" w:afterAutospacing="1" w:line="240" w:lineRule="auto"/>
        <w:rPr>
          <w:rFonts w:ascii="Times New Roman" w:hAnsi="Times New Roman" w:cs="Times New Roman"/>
          <w:sz w:val="24"/>
          <w:szCs w:val="24"/>
          <w:lang w:eastAsia="ru-RU"/>
        </w:rPr>
      </w:pPr>
    </w:p>
    <w:p w:rsidR="00EF588E" w:rsidRDefault="00EF588E">
      <w:pPr>
        <w:spacing w:before="100" w:beforeAutospacing="1" w:after="100" w:afterAutospacing="1" w:line="240" w:lineRule="auto"/>
        <w:rPr>
          <w:rFonts w:ascii="Times New Roman" w:hAnsi="Times New Roman" w:cs="Times New Roman"/>
          <w:sz w:val="24"/>
          <w:szCs w:val="24"/>
          <w:lang w:eastAsia="ru-RU"/>
        </w:rPr>
      </w:pPr>
    </w:p>
    <w:p w:rsidR="00EF588E" w:rsidRDefault="00EF588E">
      <w:pPr>
        <w:spacing w:before="100" w:beforeAutospacing="1" w:after="100" w:afterAutospacing="1" w:line="240" w:lineRule="auto"/>
        <w:rPr>
          <w:rFonts w:ascii="Times New Roman" w:hAnsi="Times New Roman" w:cs="Times New Roman"/>
          <w:sz w:val="24"/>
          <w:szCs w:val="24"/>
          <w:lang w:eastAsia="ru-RU"/>
        </w:rPr>
      </w:pPr>
    </w:p>
    <w:p w:rsidR="00EF588E" w:rsidRDefault="00EF588E">
      <w:pPr>
        <w:spacing w:before="100" w:beforeAutospacing="1" w:after="100" w:afterAutospacing="1" w:line="240" w:lineRule="auto"/>
        <w:rPr>
          <w:rFonts w:ascii="Times New Roman" w:hAnsi="Times New Roman" w:cs="Times New Roman"/>
          <w:sz w:val="24"/>
          <w:szCs w:val="24"/>
          <w:lang w:eastAsia="ru-RU"/>
        </w:rPr>
      </w:pPr>
    </w:p>
    <w:p w:rsidR="00EF588E" w:rsidRDefault="00EF588E">
      <w:pPr>
        <w:spacing w:before="100" w:beforeAutospacing="1" w:after="100" w:afterAutospacing="1" w:line="240" w:lineRule="auto"/>
        <w:rPr>
          <w:rFonts w:ascii="Times New Roman" w:hAnsi="Times New Roman" w:cs="Times New Roman"/>
          <w:sz w:val="24"/>
          <w:szCs w:val="24"/>
          <w:lang w:eastAsia="ru-RU"/>
        </w:rPr>
      </w:pPr>
    </w:p>
    <w:p w:rsidR="00EF588E" w:rsidRDefault="00EF588E">
      <w:pPr>
        <w:spacing w:before="100" w:beforeAutospacing="1" w:after="100" w:afterAutospacing="1" w:line="240" w:lineRule="auto"/>
        <w:rPr>
          <w:rFonts w:ascii="Times New Roman" w:hAnsi="Times New Roman" w:cs="Times New Roman"/>
          <w:sz w:val="24"/>
          <w:szCs w:val="24"/>
          <w:lang w:eastAsia="ru-RU"/>
        </w:rPr>
      </w:pPr>
    </w:p>
    <w:tbl>
      <w:tblPr>
        <w:tblpPr w:leftFromText="180" w:rightFromText="180" w:vertAnchor="text" w:horzAnchor="margin" w:tblpX="-612" w:tblpY="182"/>
        <w:tblW w:w="10548" w:type="dxa"/>
        <w:tblLook w:val="0000"/>
      </w:tblPr>
      <w:tblGrid>
        <w:gridCol w:w="4788"/>
        <w:gridCol w:w="5760"/>
      </w:tblGrid>
      <w:tr w:rsidR="00EF588E" w:rsidRPr="001571BC" w:rsidTr="0030574C">
        <w:tc>
          <w:tcPr>
            <w:tcW w:w="4788" w:type="dxa"/>
          </w:tcPr>
          <w:p w:rsidR="00EF588E" w:rsidRPr="00AA14C5" w:rsidRDefault="00EF588E" w:rsidP="0030574C">
            <w:pPr>
              <w:spacing w:line="360" w:lineRule="auto"/>
              <w:rPr>
                <w:rFonts w:ascii="Times New Roman" w:hAnsi="Times New Roman" w:cs="Times New Roman"/>
                <w:sz w:val="24"/>
                <w:szCs w:val="24"/>
              </w:rPr>
            </w:pPr>
            <w:r w:rsidRPr="00AA14C5">
              <w:rPr>
                <w:rFonts w:ascii="Times New Roman" w:hAnsi="Times New Roman" w:cs="Times New Roman"/>
                <w:sz w:val="24"/>
                <w:szCs w:val="24"/>
              </w:rPr>
              <w:t>ПРИНЯТО</w:t>
            </w:r>
          </w:p>
          <w:p w:rsidR="00EF588E" w:rsidRPr="00AA14C5" w:rsidRDefault="00EF588E" w:rsidP="0030574C">
            <w:pPr>
              <w:spacing w:line="360" w:lineRule="auto"/>
              <w:rPr>
                <w:rFonts w:ascii="Times New Roman" w:hAnsi="Times New Roman" w:cs="Times New Roman"/>
                <w:sz w:val="24"/>
                <w:szCs w:val="24"/>
              </w:rPr>
            </w:pPr>
            <w:r w:rsidRPr="00AA14C5">
              <w:rPr>
                <w:rFonts w:ascii="Times New Roman" w:hAnsi="Times New Roman" w:cs="Times New Roman"/>
                <w:sz w:val="24"/>
                <w:szCs w:val="24"/>
              </w:rPr>
              <w:t>на педагогическом совете</w:t>
            </w:r>
          </w:p>
          <w:p w:rsidR="00EF588E" w:rsidRPr="00AA14C5" w:rsidRDefault="00EF588E" w:rsidP="0030574C">
            <w:pPr>
              <w:spacing w:line="360" w:lineRule="auto"/>
              <w:rPr>
                <w:rFonts w:ascii="Times New Roman" w:hAnsi="Times New Roman" w:cs="Times New Roman"/>
                <w:sz w:val="24"/>
                <w:szCs w:val="24"/>
              </w:rPr>
            </w:pPr>
            <w:r w:rsidRPr="00AA14C5">
              <w:rPr>
                <w:rFonts w:ascii="Times New Roman" w:hAnsi="Times New Roman" w:cs="Times New Roman"/>
                <w:sz w:val="24"/>
                <w:szCs w:val="24"/>
              </w:rPr>
              <w:t>Протокол № 9-20 от «31» августа 2015г.</w:t>
            </w:r>
          </w:p>
        </w:tc>
        <w:tc>
          <w:tcPr>
            <w:tcW w:w="5760" w:type="dxa"/>
          </w:tcPr>
          <w:p w:rsidR="00EF588E" w:rsidRPr="00AA14C5" w:rsidRDefault="00EF588E" w:rsidP="0030574C">
            <w:pPr>
              <w:pStyle w:val="NoSpacing"/>
              <w:jc w:val="right"/>
              <w:rPr>
                <w:rFonts w:ascii="Times New Roman" w:hAnsi="Times New Roman" w:cs="Times New Roman"/>
                <w:sz w:val="24"/>
                <w:szCs w:val="24"/>
              </w:rPr>
            </w:pPr>
            <w:r w:rsidRPr="00AA14C5">
              <w:rPr>
                <w:rFonts w:ascii="Times New Roman" w:hAnsi="Times New Roman" w:cs="Times New Roman"/>
                <w:sz w:val="24"/>
                <w:szCs w:val="24"/>
              </w:rPr>
              <w:t xml:space="preserve">                        УТВЕРЖДАЮ</w:t>
            </w:r>
          </w:p>
          <w:p w:rsidR="00EF588E" w:rsidRPr="00AA14C5" w:rsidRDefault="00EF588E" w:rsidP="0030574C">
            <w:pPr>
              <w:pStyle w:val="NoSpacing"/>
              <w:jc w:val="right"/>
              <w:rPr>
                <w:rFonts w:ascii="Times New Roman" w:hAnsi="Times New Roman" w:cs="Times New Roman"/>
                <w:sz w:val="24"/>
                <w:szCs w:val="24"/>
              </w:rPr>
            </w:pPr>
            <w:r w:rsidRPr="00AA14C5">
              <w:rPr>
                <w:rFonts w:ascii="Times New Roman" w:hAnsi="Times New Roman" w:cs="Times New Roman"/>
                <w:sz w:val="24"/>
                <w:szCs w:val="24"/>
              </w:rPr>
              <w:t xml:space="preserve">Заведующий МДОУ «Муниципальный </w:t>
            </w:r>
          </w:p>
          <w:p w:rsidR="00EF588E" w:rsidRPr="00AA14C5" w:rsidRDefault="00EF588E" w:rsidP="0030574C">
            <w:pPr>
              <w:pStyle w:val="NoSpacing"/>
              <w:jc w:val="right"/>
              <w:rPr>
                <w:rFonts w:ascii="Times New Roman" w:hAnsi="Times New Roman" w:cs="Times New Roman"/>
                <w:sz w:val="24"/>
                <w:szCs w:val="24"/>
              </w:rPr>
            </w:pPr>
            <w:r w:rsidRPr="00AA14C5">
              <w:rPr>
                <w:rFonts w:ascii="Times New Roman" w:hAnsi="Times New Roman" w:cs="Times New Roman"/>
                <w:sz w:val="24"/>
                <w:szCs w:val="24"/>
              </w:rPr>
              <w:t>детский сад «Сказка»</w:t>
            </w:r>
          </w:p>
          <w:p w:rsidR="00EF588E" w:rsidRPr="00AA14C5" w:rsidRDefault="00EF588E" w:rsidP="0030574C">
            <w:pPr>
              <w:pStyle w:val="NoSpacing"/>
              <w:jc w:val="right"/>
              <w:rPr>
                <w:rFonts w:ascii="Times New Roman" w:hAnsi="Times New Roman" w:cs="Times New Roman"/>
                <w:sz w:val="24"/>
                <w:szCs w:val="24"/>
              </w:rPr>
            </w:pPr>
            <w:r w:rsidRPr="00AA14C5">
              <w:rPr>
                <w:rFonts w:ascii="Times New Roman" w:hAnsi="Times New Roman" w:cs="Times New Roman"/>
                <w:sz w:val="24"/>
                <w:szCs w:val="24"/>
              </w:rPr>
              <w:t>________    Е.А. Травина</w:t>
            </w:r>
          </w:p>
          <w:p w:rsidR="00EF588E" w:rsidRPr="00AA14C5" w:rsidRDefault="00EF588E" w:rsidP="0030574C">
            <w:pPr>
              <w:pStyle w:val="NoSpacing"/>
              <w:jc w:val="right"/>
              <w:rPr>
                <w:rFonts w:ascii="Times New Roman" w:hAnsi="Times New Roman" w:cs="Times New Roman"/>
                <w:sz w:val="24"/>
                <w:szCs w:val="24"/>
              </w:rPr>
            </w:pPr>
            <w:r w:rsidRPr="00AA14C5">
              <w:rPr>
                <w:rFonts w:ascii="Times New Roman" w:hAnsi="Times New Roman" w:cs="Times New Roman"/>
                <w:sz w:val="24"/>
                <w:szCs w:val="24"/>
              </w:rPr>
              <w:t>Приказ № 8-а от «____» сентября  2015 г.</w:t>
            </w:r>
          </w:p>
          <w:p w:rsidR="00EF588E" w:rsidRPr="00AA14C5" w:rsidRDefault="00EF588E" w:rsidP="0030574C">
            <w:pPr>
              <w:pStyle w:val="NoSpacing"/>
              <w:jc w:val="right"/>
              <w:rPr>
                <w:rFonts w:ascii="Times New Roman" w:hAnsi="Times New Roman" w:cs="Times New Roman"/>
                <w:sz w:val="24"/>
                <w:szCs w:val="24"/>
              </w:rPr>
            </w:pPr>
          </w:p>
          <w:p w:rsidR="00EF588E" w:rsidRPr="00AA14C5" w:rsidRDefault="00EF588E" w:rsidP="0030574C">
            <w:pPr>
              <w:pStyle w:val="NoSpacing"/>
              <w:jc w:val="right"/>
              <w:rPr>
                <w:rFonts w:ascii="Times New Roman" w:hAnsi="Times New Roman" w:cs="Times New Roman"/>
                <w:sz w:val="24"/>
                <w:szCs w:val="24"/>
              </w:rPr>
            </w:pPr>
          </w:p>
        </w:tc>
      </w:tr>
    </w:tbl>
    <w:p w:rsidR="00EF588E" w:rsidRDefault="00EF588E">
      <w:pPr>
        <w:pStyle w:val="NoSpacing"/>
        <w:rPr>
          <w:rFonts w:ascii="Times New Roman" w:hAnsi="Times New Roman" w:cs="Times New Roman"/>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ПОЛОЖЕНИЕ</w:t>
      </w:r>
      <w:r>
        <w:rPr>
          <w:rFonts w:ascii="Times New Roman" w:hAnsi="Times New Roman" w:cs="Times New Roman"/>
          <w:sz w:val="24"/>
          <w:szCs w:val="24"/>
          <w:lang w:eastAsia="ru-RU"/>
        </w:rPr>
        <w:br/>
      </w:r>
      <w:r>
        <w:rPr>
          <w:rFonts w:ascii="Times New Roman" w:hAnsi="Times New Roman" w:cs="Times New Roman"/>
          <w:b/>
          <w:bCs/>
          <w:sz w:val="24"/>
          <w:szCs w:val="24"/>
          <w:lang w:eastAsia="ru-RU"/>
        </w:rPr>
        <w:t xml:space="preserve">о порядке оформления возникновения, </w:t>
      </w:r>
      <w:r>
        <w:rPr>
          <w:rFonts w:ascii="Times New Roman" w:hAnsi="Times New Roman" w:cs="Times New Roman"/>
          <w:sz w:val="24"/>
          <w:szCs w:val="24"/>
          <w:lang w:eastAsia="ru-RU"/>
        </w:rPr>
        <w:br/>
      </w:r>
      <w:r>
        <w:rPr>
          <w:rFonts w:ascii="Times New Roman" w:hAnsi="Times New Roman" w:cs="Times New Roman"/>
          <w:b/>
          <w:bCs/>
          <w:sz w:val="24"/>
          <w:szCs w:val="24"/>
          <w:lang w:eastAsia="ru-RU"/>
        </w:rPr>
        <w:t>приостановления и прекращения отношений</w:t>
      </w:r>
      <w:r>
        <w:rPr>
          <w:rFonts w:ascii="Times New Roman" w:hAnsi="Times New Roman" w:cs="Times New Roman"/>
          <w:sz w:val="24"/>
          <w:szCs w:val="24"/>
          <w:lang w:eastAsia="ru-RU"/>
        </w:rPr>
        <w:br/>
      </w:r>
      <w:r>
        <w:rPr>
          <w:rFonts w:ascii="Times New Roman" w:hAnsi="Times New Roman" w:cs="Times New Roman"/>
          <w:b/>
          <w:bCs/>
          <w:sz w:val="24"/>
          <w:szCs w:val="24"/>
          <w:lang w:eastAsia="ru-RU"/>
        </w:rPr>
        <w:t xml:space="preserve"> между образовательным учреждением и родителями </w:t>
      </w:r>
      <w:r>
        <w:rPr>
          <w:rFonts w:ascii="Times New Roman" w:hAnsi="Times New Roman" w:cs="Times New Roman"/>
          <w:sz w:val="24"/>
          <w:szCs w:val="24"/>
          <w:lang w:eastAsia="ru-RU"/>
        </w:rPr>
        <w:br/>
      </w:r>
      <w:r>
        <w:rPr>
          <w:rFonts w:ascii="Times New Roman" w:hAnsi="Times New Roman" w:cs="Times New Roman"/>
          <w:b/>
          <w:bCs/>
          <w:sz w:val="24"/>
          <w:szCs w:val="24"/>
          <w:lang w:eastAsia="ru-RU"/>
        </w:rPr>
        <w:t xml:space="preserve">(законными представителями) </w:t>
      </w:r>
      <w:r>
        <w:rPr>
          <w:rFonts w:ascii="Times New Roman" w:hAnsi="Times New Roman" w:cs="Times New Roman"/>
          <w:sz w:val="24"/>
          <w:szCs w:val="24"/>
          <w:lang w:eastAsia="ru-RU"/>
        </w:rPr>
        <w:br/>
      </w:r>
      <w:r>
        <w:rPr>
          <w:rFonts w:ascii="Times New Roman" w:hAnsi="Times New Roman" w:cs="Times New Roman"/>
          <w:b/>
          <w:bCs/>
          <w:sz w:val="24"/>
          <w:szCs w:val="24"/>
          <w:lang w:eastAsia="ru-RU"/>
        </w:rPr>
        <w:t>несовершеннолетних воспитанников</w:t>
      </w:r>
    </w:p>
    <w:p w:rsidR="00EF588E" w:rsidRDefault="00EF588E">
      <w:pPr>
        <w:spacing w:before="100" w:beforeAutospacing="1" w:after="100" w:afterAutospacing="1"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 </w:t>
      </w:r>
      <w:r>
        <w:rPr>
          <w:rFonts w:ascii="Times New Roman" w:hAnsi="Times New Roman" w:cs="Times New Roman"/>
          <w:sz w:val="24"/>
          <w:szCs w:val="24"/>
          <w:lang w:eastAsia="ru-RU"/>
        </w:rPr>
        <w:br/>
      </w:r>
      <w:r>
        <w:rPr>
          <w:rFonts w:ascii="Times New Roman" w:hAnsi="Times New Roman" w:cs="Times New Roman"/>
          <w:b/>
          <w:bCs/>
          <w:sz w:val="24"/>
          <w:szCs w:val="24"/>
          <w:lang w:eastAsia="ru-RU"/>
        </w:rPr>
        <w:t>1. Общие положения.</w:t>
      </w:r>
    </w:p>
    <w:p w:rsidR="00EF588E" w:rsidRDefault="00EF588E">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 Настоящее положение составлено в соответствии со ст. 53, 54, 55 ,57, 61 Федерального  закона «Об образовании в Российской Федерации» от 29 декабря 2012 года № 273-ФЗ, Уставом ДОУ, “ Порядком приема граждан в общеобразовательные учреждения”,  утвержденным приказом Министерства образования и науки РФ от 15 февраля 2012 года №107.   </w:t>
      </w:r>
      <w:r>
        <w:rPr>
          <w:rFonts w:ascii="Times New Roman" w:hAnsi="Times New Roman" w:cs="Times New Roman"/>
          <w:sz w:val="24"/>
          <w:szCs w:val="24"/>
          <w:lang w:eastAsia="ru-RU"/>
        </w:rPr>
        <w:br/>
        <w:t>1.2. Настоящее положение определяет порядок оформления возникновения, приостановления, прекращения отношений между общеобразовательным учреждением и родителями (законными представителями) муниципального дошкольного  общеобразовательного учреждения «Детский сад комбинированного вида  №176» г. Саратова.</w:t>
      </w:r>
      <w:r>
        <w:rPr>
          <w:rFonts w:ascii="Times New Roman" w:hAnsi="Times New Roman" w:cs="Times New Roman"/>
          <w:sz w:val="24"/>
          <w:szCs w:val="24"/>
          <w:lang w:eastAsia="ru-RU"/>
        </w:rPr>
        <w:br/>
        <w:t>1.3. Под отношениями в данном Положении понимается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w:t>
      </w:r>
      <w:r>
        <w:rPr>
          <w:rFonts w:ascii="Times New Roman" w:hAnsi="Times New Roman" w:cs="Times New Roman"/>
          <w:sz w:val="24"/>
          <w:szCs w:val="24"/>
          <w:lang w:eastAsia="ru-RU"/>
        </w:rPr>
        <w:br/>
        <w:t>1.4.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организация, осуществляющая образовательную деятельность.</w:t>
      </w:r>
    </w:p>
    <w:p w:rsidR="00EF588E" w:rsidRDefault="00EF588E">
      <w:pPr>
        <w:spacing w:before="100" w:beforeAutospacing="1" w:after="100" w:afterAutospacing="1"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 Возникновение образовательных отношений</w:t>
      </w:r>
    </w:p>
    <w:p w:rsidR="00EF588E" w:rsidRDefault="00EF588E">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 Основанием возникновения образовательных отношений  является приказ учреждения, осуществляющего образовательную деятельность, о приеме детей в МДОУ «Детский сад комбинированного вида № 176» г. Саратова,  с целью присмотра, ухода и обучения.</w:t>
      </w:r>
      <w:r>
        <w:rPr>
          <w:rFonts w:ascii="Times New Roman" w:hAnsi="Times New Roman" w:cs="Times New Roman"/>
          <w:sz w:val="24"/>
          <w:szCs w:val="24"/>
          <w:lang w:eastAsia="ru-RU"/>
        </w:rPr>
        <w:br/>
        <w:t>2.2. Образовательные отношения возникают при наличии договора об образовании, заключенного в установленном законодательством Российской Федерации порядке в соответствии с Федеральным законом от 29 декабря 2012 года № 273-ФЗ «Об образовании в Российской Федерации».</w:t>
      </w:r>
      <w:r>
        <w:rPr>
          <w:rFonts w:ascii="Times New Roman" w:hAnsi="Times New Roman" w:cs="Times New Roman"/>
          <w:sz w:val="24"/>
          <w:szCs w:val="24"/>
          <w:lang w:eastAsia="ru-RU"/>
        </w:rPr>
        <w:br/>
        <w:t>2.3. Права и обязанности воспитанника (обучающегося), предусмотренные законодательством об образовании и локальными нормативными актами учреждения возникают у лица, принятого в ДОУ, с даты, указанной в приказе о приеме лица в ДОУ или в договоре об образовании.</w:t>
      </w:r>
      <w:r>
        <w:rPr>
          <w:rFonts w:ascii="Times New Roman" w:hAnsi="Times New Roman" w:cs="Times New Roman"/>
          <w:sz w:val="24"/>
          <w:szCs w:val="24"/>
          <w:lang w:eastAsia="ru-RU"/>
        </w:rPr>
        <w:br/>
        <w:t>2.4. Прием на обучение в ДОУ проводится на принципах равных условий приема для всех поступающих, за исключением лиц, которым предоставлены особые права (преимущества) при приеме, в соответствии с «Положением о порядке приема детей в ДОУ».</w:t>
      </w:r>
      <w:r>
        <w:rPr>
          <w:rFonts w:ascii="Times New Roman" w:hAnsi="Times New Roman" w:cs="Times New Roman"/>
          <w:sz w:val="24"/>
          <w:szCs w:val="24"/>
          <w:lang w:eastAsia="ru-RU"/>
        </w:rPr>
        <w:br/>
        <w:t>2.5. Учреждение, осуществляющее образовательную деятельность, обязано ознакомить родителей (законных представителей) воспитанников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(обучающихся).</w:t>
      </w:r>
    </w:p>
    <w:p w:rsidR="00EF588E" w:rsidRDefault="00EF588E">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3. Договор об образовании</w:t>
      </w:r>
    </w:p>
    <w:p w:rsidR="00EF588E" w:rsidRDefault="00EF588E">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 Договоры об образовании, оказании дополнительных образовательных услуг заключаются между дошкольным образовательным учреждением  и родителями (законными представителями) воспитанника.</w:t>
      </w:r>
      <w:r>
        <w:rPr>
          <w:rFonts w:ascii="Times New Roman" w:hAnsi="Times New Roman" w:cs="Times New Roman"/>
          <w:sz w:val="24"/>
          <w:szCs w:val="24"/>
          <w:lang w:eastAsia="ru-RU"/>
        </w:rPr>
        <w:br/>
        <w:t>3.2.  Договор об образовании заключается в простой письменной форме между  учреждением, осуществляющим образовательную деятельность  и лицом, зачисляемым на обучение (родителями (законными представителями) несовершеннолетнего лица);</w:t>
      </w:r>
      <w:r>
        <w:rPr>
          <w:rFonts w:ascii="Times New Roman" w:hAnsi="Times New Roman" w:cs="Times New Roman"/>
          <w:sz w:val="24"/>
          <w:szCs w:val="24"/>
          <w:lang w:eastAsia="ru-RU"/>
        </w:rPr>
        <w:br/>
        <w:t>3.3.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определенного уровня, вида и (или) направленности), форма обучения, срок освоения образовательной программы (продолжительность обучения).</w:t>
      </w:r>
      <w:r>
        <w:rPr>
          <w:rFonts w:ascii="Times New Roman" w:hAnsi="Times New Roman" w:cs="Times New Roman"/>
          <w:sz w:val="24"/>
          <w:szCs w:val="24"/>
          <w:lang w:eastAsia="ru-RU"/>
        </w:rPr>
        <w:br/>
        <w:t>3.4.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F588E" w:rsidRDefault="00EF588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4.  Изменение образовательных отношений</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br/>
        <w:t>4.1.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учреждения, осуществляющего образовательную деятельность.</w:t>
      </w:r>
      <w:r>
        <w:rPr>
          <w:rFonts w:ascii="Times New Roman" w:hAnsi="Times New Roman" w:cs="Times New Roman"/>
          <w:sz w:val="24"/>
          <w:szCs w:val="24"/>
          <w:lang w:eastAsia="ru-RU"/>
        </w:rPr>
        <w:br/>
        <w:t>4.2. Образовательные отношения могут быть изменены как по инициативе родителей (законных представителей) несовершеннолетнего воспитанника по их заявлению в письменной форме, так и по инициативе учреждения.</w:t>
      </w:r>
    </w:p>
    <w:p w:rsidR="00EF588E" w:rsidRDefault="00EF588E">
      <w:pPr>
        <w:pStyle w:val="BodyText2"/>
      </w:pPr>
      <w:r>
        <w:t>4.3. Основанием для изменения образовательных отношений является приказ, изданный руководителем учреждения. Если с родителями (законными представителями) несовершеннолетнего обучающегося  заключен договор об образовании, приказ издается на основании внесения соответствующих изменений в такой договор.</w:t>
      </w:r>
      <w:r>
        <w:br/>
        <w:t>4.4. Права и обязанности обучающегося, предусмотренные законодательством об образовании и локальными нормативными актами учреждения изменяются с даты издания приказа или с иной указанной в нем даты.</w:t>
      </w:r>
    </w:p>
    <w:p w:rsidR="00EF588E" w:rsidRDefault="00EF588E">
      <w:pPr>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br/>
      </w:r>
      <w:r>
        <w:rPr>
          <w:rFonts w:ascii="Times New Roman" w:hAnsi="Times New Roman" w:cs="Times New Roman"/>
          <w:b/>
          <w:bCs/>
          <w:sz w:val="24"/>
          <w:szCs w:val="24"/>
          <w:lang w:eastAsia="ru-RU"/>
        </w:rPr>
        <w:t>5. Прекращение образовательных отношений</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br/>
        <w:t>5.1. Образовательные отношения прекращаются в связи с отчислением учащегося из учреждения в связи с получением образования (завершением обучения).</w:t>
      </w:r>
      <w:r>
        <w:rPr>
          <w:rFonts w:ascii="Times New Roman" w:hAnsi="Times New Roman" w:cs="Times New Roman"/>
          <w:sz w:val="24"/>
          <w:szCs w:val="24"/>
          <w:lang w:eastAsia="ru-RU"/>
        </w:rPr>
        <w:br/>
        <w:t>5.2. Образовательные отношения могут быть прекращены досрочно  по основаниям, установленным п. 2 ст. 61 Федерального закона от 29.12.2012 N 273-ФЗ (ред. от 25.11.2013) «Об образовании в Российской Федерации»:</w:t>
      </w:r>
      <w:r>
        <w:rPr>
          <w:rFonts w:ascii="Times New Roman" w:hAnsi="Times New Roman" w:cs="Times New Roman"/>
          <w:sz w:val="24"/>
          <w:szCs w:val="24"/>
          <w:lang w:eastAsia="ru-RU"/>
        </w:rPr>
        <w:br/>
        <w:t>1) по инициативе родителей (законных представителей) несовершеннолетнего обучающегося, в случае перевода его для продолжения освоения образовательной программы в другое учреждение, осуществляющее образовательную деятельность;</w:t>
      </w:r>
      <w:r>
        <w:rPr>
          <w:rFonts w:ascii="Times New Roman" w:hAnsi="Times New Roman" w:cs="Times New Roman"/>
          <w:sz w:val="24"/>
          <w:szCs w:val="24"/>
          <w:lang w:eastAsia="ru-RU"/>
        </w:rPr>
        <w:br/>
        <w:t>2) по обстоятельствам, не зависящим от воли  родителей (законных представителей) несовершеннолетнего обучающегося и учреждения в случае ликвидации ДОУ.</w:t>
      </w:r>
      <w:r>
        <w:rPr>
          <w:rFonts w:ascii="Times New Roman" w:hAnsi="Times New Roman" w:cs="Times New Roman"/>
          <w:sz w:val="24"/>
          <w:szCs w:val="24"/>
          <w:lang w:eastAsia="ru-RU"/>
        </w:rPr>
        <w:br/>
        <w:t>5.3.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ДОУ.</w:t>
      </w:r>
      <w:r>
        <w:rPr>
          <w:rFonts w:ascii="Times New Roman" w:hAnsi="Times New Roman" w:cs="Times New Roman"/>
          <w:sz w:val="24"/>
          <w:szCs w:val="24"/>
          <w:lang w:eastAsia="ru-RU"/>
        </w:rPr>
        <w:br/>
        <w:t>5.4. Основанием для прекращения образовательных отношений является приказ руководителя учреждения об отчислении обучающегося из ДОУ.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ДОУ.</w:t>
      </w:r>
      <w:r>
        <w:rPr>
          <w:rFonts w:ascii="Times New Roman" w:hAnsi="Times New Roman" w:cs="Times New Roman"/>
          <w:sz w:val="24"/>
          <w:szCs w:val="24"/>
          <w:lang w:eastAsia="ru-RU"/>
        </w:rPr>
        <w:br/>
        <w:t> </w:t>
      </w:r>
      <w:r>
        <w:rPr>
          <w:rFonts w:ascii="Times New Roman" w:hAnsi="Times New Roman" w:cs="Times New Roman"/>
          <w:sz w:val="24"/>
          <w:szCs w:val="24"/>
          <w:lang w:eastAsia="ru-RU"/>
        </w:rPr>
        <w:br/>
      </w:r>
      <w:r>
        <w:rPr>
          <w:rFonts w:ascii="Times New Roman" w:hAnsi="Times New Roman" w:cs="Times New Roman"/>
          <w:sz w:val="24"/>
          <w:szCs w:val="24"/>
          <w:lang w:eastAsia="ru-RU"/>
        </w:rPr>
        <w:br/>
        <w:t> </w:t>
      </w:r>
      <w:r>
        <w:rPr>
          <w:rFonts w:ascii="Times New Roman" w:hAnsi="Times New Roman" w:cs="Times New Roman"/>
          <w:sz w:val="24"/>
          <w:szCs w:val="24"/>
          <w:lang w:eastAsia="ru-RU"/>
        </w:rPr>
        <w:br/>
        <w:t> </w:t>
      </w:r>
      <w:r>
        <w:rPr>
          <w:rFonts w:ascii="Times New Roman" w:hAnsi="Times New Roman" w:cs="Times New Roman"/>
          <w:sz w:val="24"/>
          <w:szCs w:val="24"/>
          <w:lang w:eastAsia="ru-RU"/>
        </w:rPr>
        <w:br/>
        <w:t> </w:t>
      </w:r>
    </w:p>
    <w:p w:rsidR="00EF588E" w:rsidRDefault="00EF588E">
      <w:pPr>
        <w:pStyle w:val="BodyText3"/>
      </w:pPr>
      <w:r>
        <w:br/>
      </w: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p w:rsidR="00EF588E" w:rsidRDefault="00EF588E">
      <w:pPr>
        <w:spacing w:before="100" w:beforeAutospacing="1" w:after="100" w:afterAutospacing="1" w:line="240" w:lineRule="auto"/>
        <w:jc w:val="center"/>
        <w:rPr>
          <w:rFonts w:ascii="Times New Roman" w:hAnsi="Times New Roman" w:cs="Times New Roman"/>
          <w:b/>
          <w:bCs/>
          <w:sz w:val="24"/>
          <w:szCs w:val="24"/>
          <w:lang w:eastAsia="ru-RU"/>
        </w:rPr>
      </w:pPr>
    </w:p>
    <w:tbl>
      <w:tblPr>
        <w:tblpPr w:leftFromText="180" w:rightFromText="180" w:vertAnchor="text" w:horzAnchor="margin" w:tblpX="-612" w:tblpY="182"/>
        <w:tblW w:w="10548" w:type="dxa"/>
        <w:tblLook w:val="0000"/>
      </w:tblPr>
      <w:tblGrid>
        <w:gridCol w:w="4788"/>
        <w:gridCol w:w="5760"/>
      </w:tblGrid>
      <w:tr w:rsidR="00EF588E" w:rsidRPr="001571BC" w:rsidTr="0030574C">
        <w:tc>
          <w:tcPr>
            <w:tcW w:w="4788" w:type="dxa"/>
          </w:tcPr>
          <w:p w:rsidR="00EF588E" w:rsidRPr="00AA14C5" w:rsidRDefault="00EF588E" w:rsidP="0030574C">
            <w:pPr>
              <w:spacing w:line="360" w:lineRule="auto"/>
              <w:rPr>
                <w:rFonts w:ascii="Times New Roman" w:hAnsi="Times New Roman" w:cs="Times New Roman"/>
                <w:sz w:val="24"/>
                <w:szCs w:val="24"/>
              </w:rPr>
            </w:pPr>
            <w:r w:rsidRPr="00AA14C5">
              <w:rPr>
                <w:rFonts w:ascii="Times New Roman" w:hAnsi="Times New Roman" w:cs="Times New Roman"/>
                <w:sz w:val="24"/>
                <w:szCs w:val="24"/>
              </w:rPr>
              <w:t>ПРИНЯТО</w:t>
            </w:r>
          </w:p>
          <w:p w:rsidR="00EF588E" w:rsidRPr="00AA14C5" w:rsidRDefault="00EF588E" w:rsidP="0030574C">
            <w:pPr>
              <w:spacing w:line="360" w:lineRule="auto"/>
              <w:rPr>
                <w:rFonts w:ascii="Times New Roman" w:hAnsi="Times New Roman" w:cs="Times New Roman"/>
                <w:sz w:val="24"/>
                <w:szCs w:val="24"/>
              </w:rPr>
            </w:pPr>
            <w:r w:rsidRPr="00AA14C5">
              <w:rPr>
                <w:rFonts w:ascii="Times New Roman" w:hAnsi="Times New Roman" w:cs="Times New Roman"/>
                <w:sz w:val="24"/>
                <w:szCs w:val="24"/>
              </w:rPr>
              <w:t>на педагогическом совете</w:t>
            </w:r>
          </w:p>
          <w:p w:rsidR="00EF588E" w:rsidRPr="00AA14C5" w:rsidRDefault="00EF588E" w:rsidP="0030574C">
            <w:pPr>
              <w:spacing w:line="360" w:lineRule="auto"/>
              <w:rPr>
                <w:rFonts w:ascii="Times New Roman" w:hAnsi="Times New Roman" w:cs="Times New Roman"/>
                <w:sz w:val="24"/>
                <w:szCs w:val="24"/>
              </w:rPr>
            </w:pPr>
            <w:r w:rsidRPr="00AA14C5">
              <w:rPr>
                <w:rFonts w:ascii="Times New Roman" w:hAnsi="Times New Roman" w:cs="Times New Roman"/>
                <w:sz w:val="24"/>
                <w:szCs w:val="24"/>
              </w:rPr>
              <w:t>Протокол № 9-20 от «31» августа 2015г.</w:t>
            </w:r>
          </w:p>
        </w:tc>
        <w:tc>
          <w:tcPr>
            <w:tcW w:w="5760" w:type="dxa"/>
          </w:tcPr>
          <w:p w:rsidR="00EF588E" w:rsidRPr="00AA14C5" w:rsidRDefault="00EF588E" w:rsidP="0030574C">
            <w:pPr>
              <w:pStyle w:val="NoSpacing"/>
              <w:jc w:val="right"/>
              <w:rPr>
                <w:rFonts w:ascii="Times New Roman" w:hAnsi="Times New Roman" w:cs="Times New Roman"/>
                <w:sz w:val="24"/>
                <w:szCs w:val="24"/>
              </w:rPr>
            </w:pPr>
            <w:r w:rsidRPr="00AA14C5">
              <w:rPr>
                <w:rFonts w:ascii="Times New Roman" w:hAnsi="Times New Roman" w:cs="Times New Roman"/>
                <w:sz w:val="24"/>
                <w:szCs w:val="24"/>
              </w:rPr>
              <w:t xml:space="preserve">                        УТВЕРЖДАЮ</w:t>
            </w:r>
          </w:p>
          <w:p w:rsidR="00EF588E" w:rsidRPr="00AA14C5" w:rsidRDefault="00EF588E" w:rsidP="0030574C">
            <w:pPr>
              <w:pStyle w:val="NoSpacing"/>
              <w:jc w:val="right"/>
              <w:rPr>
                <w:rFonts w:ascii="Times New Roman" w:hAnsi="Times New Roman" w:cs="Times New Roman"/>
                <w:sz w:val="24"/>
                <w:szCs w:val="24"/>
              </w:rPr>
            </w:pPr>
            <w:r w:rsidRPr="00AA14C5">
              <w:rPr>
                <w:rFonts w:ascii="Times New Roman" w:hAnsi="Times New Roman" w:cs="Times New Roman"/>
                <w:sz w:val="24"/>
                <w:szCs w:val="24"/>
              </w:rPr>
              <w:t xml:space="preserve">Заведующий МДОУ «Муниципальный </w:t>
            </w:r>
          </w:p>
          <w:p w:rsidR="00EF588E" w:rsidRPr="00AA14C5" w:rsidRDefault="00EF588E" w:rsidP="0030574C">
            <w:pPr>
              <w:pStyle w:val="NoSpacing"/>
              <w:jc w:val="right"/>
              <w:rPr>
                <w:rFonts w:ascii="Times New Roman" w:hAnsi="Times New Roman" w:cs="Times New Roman"/>
                <w:sz w:val="24"/>
                <w:szCs w:val="24"/>
              </w:rPr>
            </w:pPr>
            <w:r w:rsidRPr="00AA14C5">
              <w:rPr>
                <w:rFonts w:ascii="Times New Roman" w:hAnsi="Times New Roman" w:cs="Times New Roman"/>
                <w:sz w:val="24"/>
                <w:szCs w:val="24"/>
              </w:rPr>
              <w:t>детский сад «Сказка»</w:t>
            </w:r>
          </w:p>
          <w:p w:rsidR="00EF588E" w:rsidRPr="00AA14C5" w:rsidRDefault="00EF588E" w:rsidP="0030574C">
            <w:pPr>
              <w:pStyle w:val="NoSpacing"/>
              <w:jc w:val="right"/>
              <w:rPr>
                <w:rFonts w:ascii="Times New Roman" w:hAnsi="Times New Roman" w:cs="Times New Roman"/>
                <w:sz w:val="24"/>
                <w:szCs w:val="24"/>
              </w:rPr>
            </w:pPr>
            <w:r w:rsidRPr="00AA14C5">
              <w:rPr>
                <w:rFonts w:ascii="Times New Roman" w:hAnsi="Times New Roman" w:cs="Times New Roman"/>
                <w:sz w:val="24"/>
                <w:szCs w:val="24"/>
              </w:rPr>
              <w:t>________    Е.А. Травина</w:t>
            </w:r>
          </w:p>
          <w:p w:rsidR="00EF588E" w:rsidRPr="00AA14C5" w:rsidRDefault="00EF588E" w:rsidP="0030574C">
            <w:pPr>
              <w:pStyle w:val="NoSpacing"/>
              <w:jc w:val="right"/>
              <w:rPr>
                <w:rFonts w:ascii="Times New Roman" w:hAnsi="Times New Roman" w:cs="Times New Roman"/>
                <w:sz w:val="24"/>
                <w:szCs w:val="24"/>
              </w:rPr>
            </w:pPr>
            <w:r w:rsidRPr="00AA14C5">
              <w:rPr>
                <w:rFonts w:ascii="Times New Roman" w:hAnsi="Times New Roman" w:cs="Times New Roman"/>
                <w:sz w:val="24"/>
                <w:szCs w:val="24"/>
              </w:rPr>
              <w:t>Приказ № 8-а от «____» сентября  2015 г.</w:t>
            </w:r>
          </w:p>
          <w:p w:rsidR="00EF588E" w:rsidRPr="00AA14C5" w:rsidRDefault="00EF588E" w:rsidP="0030574C">
            <w:pPr>
              <w:pStyle w:val="NoSpacing"/>
              <w:jc w:val="right"/>
              <w:rPr>
                <w:rFonts w:ascii="Times New Roman" w:hAnsi="Times New Roman" w:cs="Times New Roman"/>
                <w:sz w:val="24"/>
                <w:szCs w:val="24"/>
              </w:rPr>
            </w:pPr>
          </w:p>
          <w:p w:rsidR="00EF588E" w:rsidRPr="00AA14C5" w:rsidRDefault="00EF588E" w:rsidP="0030574C">
            <w:pPr>
              <w:pStyle w:val="NoSpacing"/>
              <w:jc w:val="right"/>
              <w:rPr>
                <w:rFonts w:ascii="Times New Roman" w:hAnsi="Times New Roman" w:cs="Times New Roman"/>
                <w:sz w:val="24"/>
                <w:szCs w:val="24"/>
              </w:rPr>
            </w:pPr>
          </w:p>
        </w:tc>
      </w:tr>
    </w:tbl>
    <w:p w:rsidR="00EF588E" w:rsidRDefault="00EF588E">
      <w:pPr>
        <w:pStyle w:val="NoSpacing"/>
        <w:rPr>
          <w:rFonts w:ascii="Times New Roman" w:hAnsi="Times New Roman" w:cs="Times New Roman"/>
        </w:rPr>
      </w:pPr>
    </w:p>
    <w:p w:rsidR="00EF588E" w:rsidRDefault="00EF588E">
      <w:pPr>
        <w:spacing w:after="0" w:line="240" w:lineRule="auto"/>
        <w:jc w:val="center"/>
        <w:rPr>
          <w:rFonts w:ascii="Times New Roman" w:hAnsi="Times New Roman" w:cs="Times New Roman"/>
          <w:b/>
          <w:bCs/>
          <w:sz w:val="24"/>
          <w:szCs w:val="24"/>
          <w:lang w:eastAsia="ru-RU"/>
        </w:rPr>
      </w:pPr>
    </w:p>
    <w:p w:rsidR="00EF588E" w:rsidRDefault="00EF588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ПОЛОЖЕНИЕ </w:t>
      </w:r>
    </w:p>
    <w:p w:rsidR="00EF588E" w:rsidRDefault="00EF588E">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о Педагогическом совете </w:t>
      </w:r>
      <w:r>
        <w:rPr>
          <w:rFonts w:ascii="Times New Roman" w:hAnsi="Times New Roman" w:cs="Times New Roman"/>
          <w:sz w:val="24"/>
          <w:szCs w:val="24"/>
          <w:lang w:eastAsia="ru-RU"/>
        </w:rPr>
        <w:br/>
      </w:r>
      <w:r>
        <w:rPr>
          <w:rFonts w:ascii="Times New Roman" w:hAnsi="Times New Roman" w:cs="Times New Roman"/>
          <w:b/>
          <w:bCs/>
          <w:sz w:val="24"/>
          <w:szCs w:val="24"/>
          <w:lang w:eastAsia="ru-RU"/>
        </w:rPr>
        <w:t>           МДОУ «Муниципальный детский сад «Сказка»</w:t>
      </w: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1. Общие положения</w:t>
      </w:r>
    </w:p>
    <w:p w:rsidR="00EF588E" w:rsidRDefault="00EF588E">
      <w:pPr>
        <w:pStyle w:val="BodyText2"/>
        <w:jc w:val="both"/>
      </w:pPr>
      <w:r>
        <w:t xml:space="preserve">1.1. Настоящее положение разработано для муниципального дошкольного образовательного учреждения «Муниципальный детский сад «Сказка»   (далее — Учреждение) в соответствии с Федеральным законом  «Об образовании в Российской Федерации»№ 273-ФЗ от 29.12.2012г.  </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 Педагогический совет — постоянно действующий коллегиальный орган управления педагогической деятельностью Учреждения, действующий в целях развития и совершенствования образовательного и воспитательного процесса, повышения профессионально</w:t>
      </w:r>
      <w:r>
        <w:rPr>
          <w:rFonts w:ascii="Times New Roman" w:hAnsi="Times New Roman" w:cs="Times New Roman"/>
          <w:sz w:val="24"/>
          <w:szCs w:val="24"/>
          <w:lang w:eastAsia="ru-RU"/>
        </w:rPr>
        <w:softHyphen/>
        <w:t>го мастерства педагогических работников.</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 Решение, принятое Педагогическим советом и не противоречащее законодательству РФ, Уставу Учреждения, является обязательным для исполнения всеми педагогами Учреждения.</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 Изменения и дополнения в настоящее Положение вносятся Педагогическим советом и принимаются на его заседании.</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 Срок данного положения неограничен. Положение действует до принятия нового.</w:t>
      </w:r>
    </w:p>
    <w:p w:rsidR="00EF588E" w:rsidRDefault="00EF588E">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2. Основные задачи Педагогического совета</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 Главными задачами Педагогического совета являются:</w:t>
      </w:r>
    </w:p>
    <w:p w:rsidR="00EF588E" w:rsidRDefault="00EF588E">
      <w:pPr>
        <w:numPr>
          <w:ilvl w:val="0"/>
          <w:numId w:val="2"/>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государственной, областной политики в области дошкольного образования;</w:t>
      </w:r>
    </w:p>
    <w:p w:rsidR="00EF588E" w:rsidRDefault="00EF588E">
      <w:pPr>
        <w:numPr>
          <w:ilvl w:val="0"/>
          <w:numId w:val="2"/>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определение направлений образовательной деятельности, разработка программы развития Учреждения;</w:t>
      </w:r>
    </w:p>
    <w:p w:rsidR="00EF588E" w:rsidRDefault="00EF588E">
      <w:pPr>
        <w:numPr>
          <w:ilvl w:val="0"/>
          <w:numId w:val="2"/>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внедрение в практику работы Учреждения достижений педагогической науки, передового педагогического опыта;</w:t>
      </w:r>
    </w:p>
    <w:p w:rsidR="00EF588E" w:rsidRDefault="00EF588E">
      <w:pPr>
        <w:numPr>
          <w:ilvl w:val="0"/>
          <w:numId w:val="2"/>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профессионального мастерства, развитие творческой активности педагогических работников Учреждения.</w:t>
      </w:r>
    </w:p>
    <w:p w:rsidR="00EF588E" w:rsidRDefault="00EF588E">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3. Функции Педагогического совета</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 Педагогический совет:</w:t>
      </w:r>
    </w:p>
    <w:p w:rsidR="00EF588E" w:rsidRDefault="00EF588E">
      <w:pPr>
        <w:numPr>
          <w:ilvl w:val="0"/>
          <w:numId w:val="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обсуждает Устав и другие локальные Учреждения, касающиеся педагогической деятельности, решает вопрос о внесении в них необходимых изменений и дополнений;</w:t>
      </w:r>
    </w:p>
    <w:p w:rsidR="00EF588E" w:rsidRDefault="00EF588E">
      <w:pPr>
        <w:numPr>
          <w:ilvl w:val="0"/>
          <w:numId w:val="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определяет направления образовательной деятельности Учреждения;</w:t>
      </w:r>
    </w:p>
    <w:p w:rsidR="00EF588E" w:rsidRDefault="00EF588E">
      <w:pPr>
        <w:numPr>
          <w:ilvl w:val="0"/>
          <w:numId w:val="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выбирает образовательные программы, образовательные и воспитательные методики, технологии для использования в педа</w:t>
      </w:r>
      <w:r>
        <w:rPr>
          <w:rFonts w:ascii="Times New Roman" w:hAnsi="Times New Roman" w:cs="Times New Roman"/>
          <w:sz w:val="24"/>
          <w:szCs w:val="24"/>
          <w:lang w:eastAsia="ru-RU"/>
        </w:rPr>
        <w:softHyphen/>
        <w:t>гогическом процессе Учреждения;</w:t>
      </w:r>
    </w:p>
    <w:p w:rsidR="00EF588E" w:rsidRDefault="00EF588E">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обсуждает и рекомендует к утверждению проект годового плана Учреждения; проект образовательной программы ДОУ; проекты рабочих программ педагогов;</w:t>
      </w:r>
    </w:p>
    <w:p w:rsidR="00EF588E" w:rsidRDefault="00EF588E">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обсуждает вопросы содержания, форм и методов образовательного процесса, планирования педагогической деятельности Учреждения;</w:t>
      </w:r>
    </w:p>
    <w:p w:rsidR="00EF588E" w:rsidRDefault="00EF588E">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организует выявление, обобщение, распространение, внедрение передового педагогического опыта среди педагогических работников Учреждения;</w:t>
      </w:r>
    </w:p>
    <w:p w:rsidR="00EF588E" w:rsidRDefault="00EF588E">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рассматривает вопросы повышения квалификации, переподготовки, аттестации педагогических кадров;</w:t>
      </w:r>
    </w:p>
    <w:p w:rsidR="00EF588E" w:rsidRDefault="00EF588E">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рассматривает вопросы организации дополнительных образовательных услуг обучающихся, в том числе платных;</w:t>
      </w:r>
    </w:p>
    <w:p w:rsidR="00EF588E" w:rsidRDefault="00EF588E">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заслушивает отчеты заведующего о создании условий для реализации общеобразовательной программы в Учреждении;</w:t>
      </w:r>
    </w:p>
    <w:p w:rsidR="00EF588E" w:rsidRDefault="00EF588E">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подводит итоги деятельности Учреждения за учебный год;</w:t>
      </w:r>
    </w:p>
    <w:p w:rsidR="00EF588E" w:rsidRDefault="00EF588E">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заслушивает информацию, отчеты педагогических и медицинских работников о состоянии здоровья детей, ходе реализации образовательных и рабочих программ, результатах готовности детей к школьному обучению, отчеты о самообразовании педагогов;</w:t>
      </w:r>
    </w:p>
    <w:p w:rsidR="00EF588E" w:rsidRDefault="00EF588E">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заслушивает доклады, информацию представителей организаций и учреждений, взаимодействующих с Учреждением по вопросам образования и оздоровления воспитанников, в том числе о проверке состояния образовательного процесса, соблюдения санитарно-гигиенического режима Учреждения, об охране труда и здоровья воспитанников;</w:t>
      </w:r>
    </w:p>
    <w:p w:rsidR="00EF588E" w:rsidRDefault="00EF588E">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контролирует выполнение ранее принятых решений Совета педагогов;</w:t>
      </w:r>
    </w:p>
    <w:p w:rsidR="00EF588E" w:rsidRDefault="00EF588E">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организует изучение и обсуждение нормативно-правовых документов в области общего и дошкольного образования;</w:t>
      </w:r>
    </w:p>
    <w:p w:rsidR="00EF588E" w:rsidRDefault="00EF588E">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принимает решения о награждении, поощрении педагогических работников Учреждения.</w:t>
      </w:r>
    </w:p>
    <w:p w:rsidR="00EF588E" w:rsidRDefault="00EF588E">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4. Права Педагогического совета</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 Педагогический совет имеет право:</w:t>
      </w:r>
    </w:p>
    <w:p w:rsidR="00EF588E" w:rsidRDefault="00EF588E">
      <w:pPr>
        <w:numPr>
          <w:ilvl w:val="0"/>
          <w:numId w:val="4"/>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участвовать в управлении Учреждением;</w:t>
      </w:r>
    </w:p>
    <w:p w:rsidR="00EF588E" w:rsidRDefault="00EF588E">
      <w:pPr>
        <w:numPr>
          <w:ilvl w:val="0"/>
          <w:numId w:val="4"/>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выходить с предложениями и заявлениями на Учредителя, в органы муниципальной и государственной власти, в обществен</w:t>
      </w:r>
      <w:r>
        <w:rPr>
          <w:rFonts w:ascii="Times New Roman" w:hAnsi="Times New Roman" w:cs="Times New Roman"/>
          <w:sz w:val="24"/>
          <w:szCs w:val="24"/>
          <w:lang w:eastAsia="ru-RU"/>
        </w:rPr>
        <w:softHyphen/>
        <w:t>ные организации.</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4.2. Каждый член Педагогического совета имеет право:</w:t>
      </w:r>
    </w:p>
    <w:p w:rsidR="00EF588E" w:rsidRDefault="00EF588E">
      <w:pPr>
        <w:numPr>
          <w:ilvl w:val="0"/>
          <w:numId w:val="5"/>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потребовать обсуждения Педагогическим советом любого вопроса, касающегося педагогической деятельности Учреждения, если его предложение поддержит не менее одной трети членов Педагогического совета;</w:t>
      </w:r>
    </w:p>
    <w:p w:rsidR="00EF588E" w:rsidRDefault="00EF588E">
      <w:pPr>
        <w:numPr>
          <w:ilvl w:val="0"/>
          <w:numId w:val="5"/>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 несогласии с решением Педагогического совета высказать свое мотивированное мнение, которое должно быть занесено в протокол.</w:t>
      </w:r>
    </w:p>
    <w:p w:rsidR="00EF588E" w:rsidRDefault="00EF588E">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5. Организация управления Педагогическим советом</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5.1. В состав Педагогического совета входят заведующий, все педагоги Учреждения.</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5.2. В нужных случаях на заседание Педагогического совета приглашаются медицинские работники, представители общественных организаций, учреждений, родители, представители Учредителя.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EF588E" w:rsidRDefault="00EF588E">
      <w:pPr>
        <w:pStyle w:val="BodyText2"/>
      </w:pPr>
      <w:r>
        <w:t>5.3. Педагогический совет избирает из своего состава председателя и секретаря сроком на один учебный год.</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5.4. Председатель Педагогического совета:</w:t>
      </w:r>
    </w:p>
    <w:p w:rsidR="00EF588E" w:rsidRDefault="00EF588E">
      <w:pPr>
        <w:numPr>
          <w:ilvl w:val="0"/>
          <w:numId w:val="6"/>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организует деятельность Педагогического совета;</w:t>
      </w:r>
    </w:p>
    <w:p w:rsidR="00EF588E" w:rsidRDefault="00EF588E">
      <w:pPr>
        <w:numPr>
          <w:ilvl w:val="0"/>
          <w:numId w:val="6"/>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информирует членов Педагогического совета о предстоящем заседании не менее чем за 10 дней до его проведения;</w:t>
      </w:r>
    </w:p>
    <w:p w:rsidR="00EF588E" w:rsidRDefault="00EF588E">
      <w:pPr>
        <w:numPr>
          <w:ilvl w:val="0"/>
          <w:numId w:val="6"/>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организует подготовку и проведение заседания Педагогического совета;</w:t>
      </w:r>
    </w:p>
    <w:p w:rsidR="00EF588E" w:rsidRDefault="00EF588E">
      <w:pPr>
        <w:numPr>
          <w:ilvl w:val="0"/>
          <w:numId w:val="6"/>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определяет повестку дня Педагогического совета;</w:t>
      </w:r>
    </w:p>
    <w:p w:rsidR="00EF588E" w:rsidRDefault="00EF588E">
      <w:pPr>
        <w:numPr>
          <w:ilvl w:val="0"/>
          <w:numId w:val="6"/>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контролирует выполнение решений Педагогического совета.</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5.5. Педагогический совет работает по плану, составляющему часть годового плана работы Учреждения.</w:t>
      </w:r>
    </w:p>
    <w:p w:rsidR="00EF588E" w:rsidRDefault="00EF588E">
      <w:pPr>
        <w:pStyle w:val="BodyText2"/>
      </w:pPr>
      <w:r>
        <w:t>5.6. Заседания Педагогического совета созываются один раз в квартал в соответствии с планом работы Учреждения.</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5.7. Заседания Педагогического совета правомочны, если на них присутствует не менее половины его состава.</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5.8. 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5.9. Ответственность за выполнение решений Педагогического совета лежит на заведующем Учреждением. Решения выполняют ответственные лица, указанные в протоколе заседания Совета. Результаты оглашаются на Педагогическом совете на следующем заседании.</w:t>
      </w:r>
    </w:p>
    <w:p w:rsidR="00EF588E" w:rsidRDefault="00EF588E">
      <w:pPr>
        <w:pStyle w:val="BodyText2"/>
      </w:pPr>
      <w:r>
        <w:t>5.10. Заведующий Учреждением, в случае несогласия с решением Педагогического совета, приостанавливает выполнение решения, извещает об этом Учредителя, представители которого обязаны в 3-дневный срок рассмотреть такое заявление при участии заинтересованных сторон, ознакомиться с мотивированным мнением</w:t>
      </w:r>
      <w:r>
        <w:br/>
        <w:t>большинства и вынести окончательное решение по спорному вопросу.</w:t>
      </w:r>
    </w:p>
    <w:p w:rsidR="00EF588E" w:rsidRDefault="00EF588E">
      <w:pPr>
        <w:spacing w:after="0" w:line="240" w:lineRule="auto"/>
        <w:rPr>
          <w:rFonts w:ascii="Times New Roman" w:hAnsi="Times New Roman" w:cs="Times New Roman"/>
          <w:sz w:val="24"/>
          <w:szCs w:val="24"/>
          <w:lang w:eastAsia="ru-RU"/>
        </w:rPr>
      </w:pPr>
    </w:p>
    <w:p w:rsidR="00EF588E" w:rsidRDefault="00EF588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6. Взаимосвязи Педагогического совета с другими органами самоуправления</w:t>
      </w:r>
    </w:p>
    <w:p w:rsidR="00EF588E" w:rsidRDefault="00EF588E">
      <w:pPr>
        <w:spacing w:after="0" w:line="240" w:lineRule="auto"/>
        <w:rPr>
          <w:rFonts w:ascii="Times New Roman" w:hAnsi="Times New Roman" w:cs="Times New Roman"/>
          <w:sz w:val="24"/>
          <w:szCs w:val="24"/>
          <w:lang w:eastAsia="ru-RU"/>
        </w:rPr>
      </w:pPr>
    </w:p>
    <w:p w:rsidR="00EF588E" w:rsidRDefault="00EF588E">
      <w:pPr>
        <w:pStyle w:val="BodyText2"/>
      </w:pPr>
      <w:r>
        <w:t>6.1. Педагогический совет организует взаимодействие с другими органами самоуправления Учреждения — Общим собранием коллектива, Советом ДОУ: через участие представителей Педагогического совета в заседании Общего собрания коллектива, Совет ДОУ;</w:t>
      </w:r>
    </w:p>
    <w:p w:rsidR="00EF588E" w:rsidRDefault="00EF588E">
      <w:pPr>
        <w:numPr>
          <w:ilvl w:val="0"/>
          <w:numId w:val="7"/>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представление на ознакомление Общему собранию и Совету ДОУ материалов, разработанных на заседании Педагогического совета;</w:t>
      </w:r>
    </w:p>
    <w:p w:rsidR="00EF588E" w:rsidRDefault="00EF588E">
      <w:pPr>
        <w:numPr>
          <w:ilvl w:val="0"/>
          <w:numId w:val="7"/>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внесение предложений и дополнений по вопросам, рассматриваемым на заседаниях Общего собрания и Совета ДОУ.</w:t>
      </w:r>
    </w:p>
    <w:p w:rsidR="00EF588E" w:rsidRDefault="00EF588E">
      <w:pPr>
        <w:spacing w:after="0" w:line="240" w:lineRule="auto"/>
        <w:ind w:left="360"/>
        <w:rPr>
          <w:rFonts w:ascii="Times New Roman" w:hAnsi="Times New Roman" w:cs="Times New Roman"/>
          <w:sz w:val="24"/>
          <w:szCs w:val="24"/>
          <w:lang w:eastAsia="ru-RU"/>
        </w:rPr>
      </w:pPr>
    </w:p>
    <w:p w:rsidR="00EF588E" w:rsidRDefault="00EF588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7. Ответственность Педагогического совета</w:t>
      </w:r>
    </w:p>
    <w:p w:rsidR="00EF588E" w:rsidRDefault="00EF588E">
      <w:pPr>
        <w:spacing w:after="0" w:line="240" w:lineRule="auto"/>
        <w:rPr>
          <w:rFonts w:ascii="Times New Roman" w:hAnsi="Times New Roman" w:cs="Times New Roman"/>
          <w:sz w:val="24"/>
          <w:szCs w:val="24"/>
          <w:lang w:eastAsia="ru-RU"/>
        </w:rPr>
      </w:pP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 1. Педагогический совет несет ответственность за выполнение, выполнение не в полном объеме или невыполнение закрепленных за ним задач и функций.</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7.2. Педагогический совет несет ответственность за соответствие принимаемых решений законодательству РФ, нормативно-правовым актам.</w:t>
      </w:r>
    </w:p>
    <w:p w:rsidR="00EF588E" w:rsidRDefault="00EF588E">
      <w:pPr>
        <w:spacing w:after="0" w:line="240" w:lineRule="auto"/>
        <w:rPr>
          <w:rFonts w:ascii="Times New Roman" w:hAnsi="Times New Roman" w:cs="Times New Roman"/>
          <w:sz w:val="24"/>
          <w:szCs w:val="24"/>
          <w:lang w:eastAsia="ru-RU"/>
        </w:rPr>
      </w:pPr>
    </w:p>
    <w:p w:rsidR="00EF588E" w:rsidRDefault="00EF588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8. Делопроизводство Педагогического совета</w:t>
      </w:r>
    </w:p>
    <w:p w:rsidR="00EF588E" w:rsidRDefault="00EF588E">
      <w:pPr>
        <w:spacing w:after="0" w:line="240" w:lineRule="auto"/>
        <w:rPr>
          <w:rFonts w:ascii="Times New Roman" w:hAnsi="Times New Roman" w:cs="Times New Roman"/>
          <w:sz w:val="24"/>
          <w:szCs w:val="24"/>
          <w:lang w:eastAsia="ru-RU"/>
        </w:rPr>
      </w:pP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8.1. Заседания Педагогического совета оформляются протоколом.</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8.2. В книге протоколов фиксируются:</w:t>
      </w:r>
    </w:p>
    <w:p w:rsidR="00EF588E" w:rsidRDefault="00EF588E">
      <w:pPr>
        <w:numPr>
          <w:ilvl w:val="0"/>
          <w:numId w:val="8"/>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дата проведения заседания;</w:t>
      </w:r>
    </w:p>
    <w:p w:rsidR="00EF588E" w:rsidRDefault="00EF588E">
      <w:pPr>
        <w:numPr>
          <w:ilvl w:val="0"/>
          <w:numId w:val="8"/>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количественное присутствие (отсутствие) членов Педагогического совета;</w:t>
      </w:r>
    </w:p>
    <w:p w:rsidR="00EF588E" w:rsidRDefault="00EF588E">
      <w:pPr>
        <w:numPr>
          <w:ilvl w:val="0"/>
          <w:numId w:val="8"/>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приглашенные (ФИО, должность);</w:t>
      </w:r>
    </w:p>
    <w:p w:rsidR="00EF588E" w:rsidRDefault="00EF588E">
      <w:pPr>
        <w:numPr>
          <w:ilvl w:val="0"/>
          <w:numId w:val="8"/>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повестка дня;</w:t>
      </w:r>
    </w:p>
    <w:p w:rsidR="00EF588E" w:rsidRDefault="00EF588E">
      <w:pPr>
        <w:numPr>
          <w:ilvl w:val="0"/>
          <w:numId w:val="8"/>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ход обсуждения вопросов;</w:t>
      </w:r>
    </w:p>
    <w:p w:rsidR="00EF588E" w:rsidRDefault="00EF588E">
      <w:pPr>
        <w:numPr>
          <w:ilvl w:val="0"/>
          <w:numId w:val="8"/>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предложения, рекомендации и замечания членов Совета педагогов и приглашенных лиц;</w:t>
      </w:r>
    </w:p>
    <w:p w:rsidR="00EF588E" w:rsidRDefault="00EF588E">
      <w:pPr>
        <w:numPr>
          <w:ilvl w:val="0"/>
          <w:numId w:val="8"/>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решение.</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8.3. Протоколы подписываются председателем и секретарем Педагогического совета.</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8.4. Нумерация протоколов ведется от начала учебного года.</w:t>
      </w:r>
    </w:p>
    <w:p w:rsidR="00EF588E" w:rsidRDefault="00EF588E">
      <w:pPr>
        <w:pStyle w:val="BodyText2"/>
      </w:pPr>
      <w:r>
        <w:t>8.5. Книга протоколов Педагогического совета нумеруется постранично, прошнуровывается, скрепляется подписью заведующего и печатью Учреждения.</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8.6. Книга протоколов Педагогического совета хранится в делах Учреждения (50 лет) и передается по акту (при смене руководителя, передаче в архив).</w:t>
      </w:r>
    </w:p>
    <w:p w:rsidR="00EF588E" w:rsidRDefault="00EF588E">
      <w:pPr>
        <w:pStyle w:val="BodyText"/>
        <w:spacing w:before="0" w:beforeAutospacing="0" w:after="0" w:afterAutospacing="0"/>
      </w:pPr>
      <w:r>
        <w:t>8.7. Доклады, тексты выступлений, о которых в протоколе Педагогического совета делается запись «доклад (выступление) прилагается», группируются в отдельной папке с тем же сроком хранения, что и книга протоколов Педагогического совета.</w:t>
      </w:r>
    </w:p>
    <w:p w:rsidR="00EF588E" w:rsidRDefault="00EF588E">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tbl>
      <w:tblPr>
        <w:tblpPr w:leftFromText="180" w:rightFromText="180" w:vertAnchor="text" w:horzAnchor="margin" w:tblpX="-612" w:tblpY="182"/>
        <w:tblW w:w="10548" w:type="dxa"/>
        <w:tblLook w:val="0000"/>
      </w:tblPr>
      <w:tblGrid>
        <w:gridCol w:w="4788"/>
        <w:gridCol w:w="5760"/>
      </w:tblGrid>
      <w:tr w:rsidR="00EF588E" w:rsidRPr="001571BC" w:rsidTr="0030574C">
        <w:tc>
          <w:tcPr>
            <w:tcW w:w="4788" w:type="dxa"/>
          </w:tcPr>
          <w:p w:rsidR="00EF588E" w:rsidRPr="00AB27F0" w:rsidRDefault="00EF588E" w:rsidP="0030574C">
            <w:pPr>
              <w:spacing w:line="360" w:lineRule="auto"/>
              <w:rPr>
                <w:rFonts w:ascii="Times New Roman" w:hAnsi="Times New Roman" w:cs="Times New Roman"/>
                <w:sz w:val="24"/>
                <w:szCs w:val="24"/>
              </w:rPr>
            </w:pPr>
            <w:r w:rsidRPr="00AB27F0">
              <w:rPr>
                <w:rFonts w:ascii="Times New Roman" w:hAnsi="Times New Roman" w:cs="Times New Roman"/>
                <w:sz w:val="24"/>
                <w:szCs w:val="24"/>
              </w:rPr>
              <w:t>ПРИНЯТО</w:t>
            </w:r>
          </w:p>
          <w:p w:rsidR="00EF588E" w:rsidRPr="00AB27F0" w:rsidRDefault="00EF588E" w:rsidP="0030574C">
            <w:pPr>
              <w:spacing w:line="360" w:lineRule="auto"/>
              <w:rPr>
                <w:rFonts w:ascii="Times New Roman" w:hAnsi="Times New Roman" w:cs="Times New Roman"/>
                <w:sz w:val="24"/>
                <w:szCs w:val="24"/>
              </w:rPr>
            </w:pPr>
            <w:r w:rsidRPr="00AB27F0">
              <w:rPr>
                <w:rFonts w:ascii="Times New Roman" w:hAnsi="Times New Roman" w:cs="Times New Roman"/>
                <w:sz w:val="24"/>
                <w:szCs w:val="24"/>
              </w:rPr>
              <w:t>на педагогическом совете</w:t>
            </w:r>
          </w:p>
          <w:p w:rsidR="00EF588E" w:rsidRPr="00AB27F0" w:rsidRDefault="00EF588E" w:rsidP="0030574C">
            <w:pPr>
              <w:spacing w:line="360" w:lineRule="auto"/>
              <w:rPr>
                <w:rFonts w:ascii="Times New Roman" w:hAnsi="Times New Roman" w:cs="Times New Roman"/>
                <w:sz w:val="24"/>
                <w:szCs w:val="24"/>
              </w:rPr>
            </w:pPr>
            <w:r w:rsidRPr="00AB27F0">
              <w:rPr>
                <w:rFonts w:ascii="Times New Roman" w:hAnsi="Times New Roman" w:cs="Times New Roman"/>
                <w:sz w:val="24"/>
                <w:szCs w:val="24"/>
              </w:rPr>
              <w:t>Протокол № 9-20 от «31» августа 2015г.</w:t>
            </w:r>
          </w:p>
        </w:tc>
        <w:tc>
          <w:tcPr>
            <w:tcW w:w="5760" w:type="dxa"/>
          </w:tcPr>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 xml:space="preserve">                        УТВЕРЖДАЮ</w:t>
            </w:r>
          </w:p>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 xml:space="preserve">Заведующий МДОУ «Муниципальный </w:t>
            </w:r>
          </w:p>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детский сад «Сказка»</w:t>
            </w:r>
          </w:p>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________    Е.А. Травина</w:t>
            </w:r>
          </w:p>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Приказ № 8-а от «____» сентября  2015 г.</w:t>
            </w:r>
          </w:p>
          <w:p w:rsidR="00EF588E" w:rsidRPr="00AB27F0" w:rsidRDefault="00EF588E" w:rsidP="0030574C">
            <w:pPr>
              <w:pStyle w:val="NoSpacing"/>
              <w:jc w:val="right"/>
              <w:rPr>
                <w:rFonts w:ascii="Times New Roman" w:hAnsi="Times New Roman" w:cs="Times New Roman"/>
                <w:sz w:val="24"/>
                <w:szCs w:val="24"/>
              </w:rPr>
            </w:pPr>
          </w:p>
          <w:p w:rsidR="00EF588E" w:rsidRPr="00AB27F0" w:rsidRDefault="00EF588E" w:rsidP="0030574C">
            <w:pPr>
              <w:pStyle w:val="NoSpacing"/>
              <w:jc w:val="right"/>
              <w:rPr>
                <w:rFonts w:ascii="Times New Roman" w:hAnsi="Times New Roman" w:cs="Times New Roman"/>
                <w:sz w:val="24"/>
                <w:szCs w:val="24"/>
              </w:rPr>
            </w:pPr>
          </w:p>
        </w:tc>
      </w:tr>
    </w:tbl>
    <w:p w:rsidR="00EF588E" w:rsidRDefault="00EF588E">
      <w:pPr>
        <w:pStyle w:val="Heading2"/>
        <w:jc w:val="center"/>
        <w:rPr>
          <w:color w:val="auto"/>
        </w:rPr>
      </w:pPr>
    </w:p>
    <w:p w:rsidR="00EF588E" w:rsidRDefault="00EF588E">
      <w:pPr>
        <w:pStyle w:val="Heading2"/>
        <w:jc w:val="center"/>
        <w:rPr>
          <w:color w:val="auto"/>
        </w:rPr>
      </w:pPr>
      <w:r>
        <w:rPr>
          <w:color w:val="auto"/>
        </w:rPr>
        <w:t>ПОЛОЖЕНИЕ О ПЛАНИРОВАНИИ</w:t>
      </w:r>
    </w:p>
    <w:p w:rsidR="00EF588E" w:rsidRDefault="00EF588E">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  Общие положения</w:t>
      </w:r>
    </w:p>
    <w:p w:rsidR="00EF588E" w:rsidRDefault="00EF588E">
      <w:pPr>
        <w:spacing w:after="0" w:line="240" w:lineRule="auto"/>
        <w:jc w:val="both"/>
        <w:rPr>
          <w:rFonts w:ascii="Times New Roman" w:hAnsi="Times New Roman" w:cs="Times New Roman"/>
          <w:sz w:val="24"/>
          <w:szCs w:val="24"/>
          <w:lang w:eastAsia="ru-RU"/>
        </w:rPr>
      </w:pP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  Планирование</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это  заблаговременное  определение последовательности осуществления воспитательно-образовательной работы с указанием необходимых условий, средств, форм и методов. Планирование воспитательной работы основывается на сотрудничестве педагогов, детского коллектива и родителей. Для обеспечения  системности, последовательности и открытости  воспитательно-образовательного процесса  в  ДОУ  воспитатели  и педагоги ведут календарный план и календарно-тематические  планы.</w:t>
      </w:r>
    </w:p>
    <w:p w:rsidR="00EF588E" w:rsidRDefault="00EF588E">
      <w:pPr>
        <w:pStyle w:val="BodyText2"/>
      </w:pPr>
      <w:r>
        <w:t>1.2.     Календарный план   является   основным   документом   в   работе   с  детьми, предусматривающий планирование всех видов деятельности детей и соответствующих им форм работы. Без этого документа воспитатель не имеет права приступать к работе.</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     Календарно-тематический план воспитательно-образовательного процесса в возрастных группах  – это    заблаговременное определение порядка,  последовательности осуществления учебно-воспитательного процесса.</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2.   Цели и задачи</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  Целью   планирования    являются    обеспечение    выполнения    Основной образовательной программы ДОУ в каждой возрастной группе.</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  Задачи  планирования  позволяют  выстроить  и  увидеть  целостную  картину воспитательно-образовательной работы с детьми в ДОУ, что особенно важно при  тематическом  планировании  на  год,  интеграции  образовательных областей, осуществлении проектов, экспериментально – исследовательской деятельности детей и модульного принципа работы.</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3.   Принципы планирования</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  Соблюдение принципа развивающего образования, научной обоснованности и практической применимости, полноты, необходимости и достаточности.</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3.2.  Использование принципа интеграции образовательных областей.</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  Соответствие      комплексно-тематическому      принципу      образовательного процесса.</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3.4.  Использование игры (ведущей  деятельности  детей  дошкольного  возраста) в совместной деятельности взрослых и детей, организация педагогом самостоятельных игр детей.</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3.5.  Учет   конкретный   педагогических   условий:   возрастного   состава   группы, условий развития детей.</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3.6.  Регулярность, последовательность, повторность воспитательных воздействий.</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4.   Организация работы</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  Основные документы для планирования педагогического процесса:</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4.1.1. Основная образовательная программа ДОУ.</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4.1.2. «Школа 2100» под ред. О.В. Чиндиловой.</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4.1.3. Годовой план ДОУ на текущий год.</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4.1.4. Рабочие программы педагогов ДОУ.</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4.1.5. План воспитательно-образовательной работы</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4.1.6. Календарно-тематические планы.</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4.1.7. Схема-модель организации работы с детьми.</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4.2.  Периодичность планирования.</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4.2.1. Календарный план составляется на месяц.</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4.2.2. Календарно-тематический  план составляется на  год. </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4.3.</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В календарном плане отражается образовательная деятельность взрослого с детьми в режимных моментах:</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4.3.1. Утренний прием детей.</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4.3.2. Утренняя  гимнастика.     Работа  по  закаливанию,  организации  подвижных игр, упражнений.</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4.3.3. Работа по формированию культурно-гигиенических навыков.</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4.3.4. Работ по наблюдению за природой (уголок природы, на прогулке).</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4.3.5. Организация коммуникативной и игровой деятельности.</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4.3.6. Организация трудовой деятельности.</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4.3.7. Организация музыкально-художественной деятельности детей.</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4.3.8. Организация  гимнастики после сна.</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4.4.  В   календарном   плане   отражается   организованная   образовательная деятельность воспитателя с детьми.</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4.5.  Обязательно в плане указывается индивидуальная работа с детьмипо всем разделам Программы; в коррекционных группах прописывается коррекционная работа с детьми.</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4.6.  Самостоятельная  деятельность  детей  (игры,  эксперименты,  художественное творчество) указывается в специально отведенном разделе плана.</w:t>
      </w:r>
    </w:p>
    <w:p w:rsidR="00EF588E" w:rsidRDefault="00EF588E">
      <w:pPr>
        <w:pStyle w:val="BodyText2"/>
      </w:pPr>
      <w:r>
        <w:t>4.7.  Отдельным   пунктом   прописывается   работа   с   родителями   (законными представителями) В этом же пункте указываются развлечения, совместные праздники, досуги.</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4.8.  В результате планирования в один день необходимо учесть работу по всем образовательным областям.</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4.9.  Календарное    и   календарно-тематическое   планирование    осуществляется   обоими воспитателями группы.</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5.   Документация и ответственность</w:t>
      </w:r>
    </w:p>
    <w:p w:rsidR="00EF588E" w:rsidRDefault="00EF588E">
      <w:pPr>
        <w:pStyle w:val="NormalWeb"/>
        <w:spacing w:before="0" w:beforeAutospacing="0" w:after="0" w:afterAutospacing="0"/>
      </w:pPr>
      <w:r>
        <w:t> </w:t>
      </w:r>
    </w:p>
    <w:p w:rsidR="00EF588E" w:rsidRDefault="00EF58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5.1.  Календарный и календарно-тематический  план   являются обязательными документами воспитателя ДОУ.</w:t>
      </w:r>
    </w:p>
    <w:p w:rsidR="00EF588E" w:rsidRDefault="00EF588E">
      <w:pPr>
        <w:pStyle w:val="BodyText2"/>
      </w:pPr>
      <w:r>
        <w:t>5.2.   Контроль за календарным и календарно-тематическим  планированием осуществляется старшим воспитателем ежемесячно.</w:t>
      </w:r>
    </w:p>
    <w:p w:rsidR="00EF588E" w:rsidRDefault="00EF588E">
      <w:pPr>
        <w:spacing w:before="100" w:beforeAutospacing="1" w:after="100" w:afterAutospacing="1" w:line="240" w:lineRule="auto"/>
        <w:rPr>
          <w:rFonts w:ascii="Times New Roman" w:hAnsi="Times New Roman" w:cs="Times New Roman"/>
          <w:b/>
          <w:bCs/>
          <w:color w:val="FF0000"/>
          <w:sz w:val="24"/>
          <w:szCs w:val="24"/>
          <w:lang w:eastAsia="ru-RU"/>
        </w:rPr>
      </w:pPr>
    </w:p>
    <w:p w:rsidR="00EF588E" w:rsidRDefault="00EF588E">
      <w:pPr>
        <w:spacing w:before="100" w:beforeAutospacing="1" w:after="100" w:afterAutospacing="1" w:line="240" w:lineRule="auto"/>
        <w:rPr>
          <w:rFonts w:ascii="Times New Roman" w:hAnsi="Times New Roman" w:cs="Times New Roman"/>
          <w:b/>
          <w:bCs/>
          <w:color w:val="FF0000"/>
          <w:sz w:val="24"/>
          <w:szCs w:val="24"/>
          <w:lang w:eastAsia="ru-RU"/>
        </w:rPr>
      </w:pPr>
    </w:p>
    <w:p w:rsidR="00EF588E" w:rsidRDefault="00EF588E">
      <w:pPr>
        <w:spacing w:before="100" w:beforeAutospacing="1" w:after="100" w:afterAutospacing="1" w:line="240" w:lineRule="auto"/>
        <w:rPr>
          <w:rFonts w:ascii="Times New Roman" w:hAnsi="Times New Roman" w:cs="Times New Roman"/>
          <w:b/>
          <w:bCs/>
          <w:color w:val="FF0000"/>
          <w:sz w:val="24"/>
          <w:szCs w:val="24"/>
          <w:lang w:eastAsia="ru-RU"/>
        </w:rPr>
      </w:pPr>
    </w:p>
    <w:tbl>
      <w:tblPr>
        <w:tblpPr w:leftFromText="180" w:rightFromText="180" w:vertAnchor="text" w:horzAnchor="margin" w:tblpX="-612" w:tblpY="182"/>
        <w:tblW w:w="10548" w:type="dxa"/>
        <w:tblLook w:val="0000"/>
      </w:tblPr>
      <w:tblGrid>
        <w:gridCol w:w="4788"/>
        <w:gridCol w:w="5760"/>
      </w:tblGrid>
      <w:tr w:rsidR="00EF588E" w:rsidRPr="001571BC" w:rsidTr="0030574C">
        <w:tc>
          <w:tcPr>
            <w:tcW w:w="4788" w:type="dxa"/>
          </w:tcPr>
          <w:p w:rsidR="00EF588E" w:rsidRPr="00AB27F0" w:rsidRDefault="00EF588E" w:rsidP="0030574C">
            <w:pPr>
              <w:spacing w:line="360" w:lineRule="auto"/>
              <w:rPr>
                <w:rFonts w:ascii="Times New Roman" w:hAnsi="Times New Roman" w:cs="Times New Roman"/>
                <w:sz w:val="24"/>
                <w:szCs w:val="24"/>
              </w:rPr>
            </w:pPr>
            <w:r w:rsidRPr="00AB27F0">
              <w:rPr>
                <w:rFonts w:ascii="Times New Roman" w:hAnsi="Times New Roman" w:cs="Times New Roman"/>
                <w:sz w:val="24"/>
                <w:szCs w:val="24"/>
              </w:rPr>
              <w:t>ПРИНЯТО</w:t>
            </w:r>
          </w:p>
          <w:p w:rsidR="00EF588E" w:rsidRPr="00AB27F0" w:rsidRDefault="00EF588E" w:rsidP="0030574C">
            <w:pPr>
              <w:spacing w:line="360" w:lineRule="auto"/>
              <w:rPr>
                <w:rFonts w:ascii="Times New Roman" w:hAnsi="Times New Roman" w:cs="Times New Roman"/>
                <w:sz w:val="24"/>
                <w:szCs w:val="24"/>
              </w:rPr>
            </w:pPr>
            <w:r w:rsidRPr="00AB27F0">
              <w:rPr>
                <w:rFonts w:ascii="Times New Roman" w:hAnsi="Times New Roman" w:cs="Times New Roman"/>
                <w:sz w:val="24"/>
                <w:szCs w:val="24"/>
              </w:rPr>
              <w:t>на педагогическом совете</w:t>
            </w:r>
          </w:p>
          <w:p w:rsidR="00EF588E" w:rsidRPr="00AB27F0" w:rsidRDefault="00EF588E" w:rsidP="0030574C">
            <w:pPr>
              <w:spacing w:line="360" w:lineRule="auto"/>
              <w:rPr>
                <w:rFonts w:ascii="Times New Roman" w:hAnsi="Times New Roman" w:cs="Times New Roman"/>
                <w:sz w:val="24"/>
                <w:szCs w:val="24"/>
              </w:rPr>
            </w:pPr>
            <w:r w:rsidRPr="00AB27F0">
              <w:rPr>
                <w:rFonts w:ascii="Times New Roman" w:hAnsi="Times New Roman" w:cs="Times New Roman"/>
                <w:sz w:val="24"/>
                <w:szCs w:val="24"/>
              </w:rPr>
              <w:t>Протокол № 9-20 от «31» августа 2015г.</w:t>
            </w:r>
          </w:p>
        </w:tc>
        <w:tc>
          <w:tcPr>
            <w:tcW w:w="5760" w:type="dxa"/>
          </w:tcPr>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 xml:space="preserve">                        УТВЕРЖДАЮ</w:t>
            </w:r>
          </w:p>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 xml:space="preserve">Заведующий МДОУ «Муниципальный </w:t>
            </w:r>
          </w:p>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детский сад «Сказка»</w:t>
            </w:r>
          </w:p>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________    Е.А. Травина</w:t>
            </w:r>
          </w:p>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Приказ № 8-а от «____» сентября  2015 г.</w:t>
            </w:r>
          </w:p>
          <w:p w:rsidR="00EF588E" w:rsidRPr="00AB27F0" w:rsidRDefault="00EF588E" w:rsidP="0030574C">
            <w:pPr>
              <w:pStyle w:val="NoSpacing"/>
              <w:jc w:val="right"/>
              <w:rPr>
                <w:rFonts w:ascii="Times New Roman" w:hAnsi="Times New Roman" w:cs="Times New Roman"/>
                <w:sz w:val="24"/>
                <w:szCs w:val="24"/>
              </w:rPr>
            </w:pPr>
          </w:p>
          <w:p w:rsidR="00EF588E" w:rsidRPr="00AB27F0" w:rsidRDefault="00EF588E" w:rsidP="0030574C">
            <w:pPr>
              <w:pStyle w:val="NoSpacing"/>
              <w:jc w:val="right"/>
              <w:rPr>
                <w:rFonts w:ascii="Times New Roman" w:hAnsi="Times New Roman" w:cs="Times New Roman"/>
                <w:sz w:val="24"/>
                <w:szCs w:val="24"/>
              </w:rPr>
            </w:pPr>
          </w:p>
        </w:tc>
      </w:tr>
    </w:tbl>
    <w:p w:rsidR="00EF588E" w:rsidRDefault="00EF588E">
      <w:pPr>
        <w:spacing w:after="0" w:line="240" w:lineRule="auto"/>
        <w:jc w:val="center"/>
        <w:rPr>
          <w:rFonts w:ascii="Times New Roman" w:hAnsi="Times New Roman" w:cs="Times New Roman"/>
          <w:b/>
          <w:bCs/>
          <w:sz w:val="24"/>
          <w:szCs w:val="24"/>
          <w:lang w:eastAsia="ru-RU"/>
        </w:rPr>
      </w:pPr>
    </w:p>
    <w:p w:rsidR="00EF588E" w:rsidRDefault="00EF588E">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ПОЛОЖЕНИЕ</w:t>
      </w:r>
    </w:p>
    <w:p w:rsidR="00EF588E" w:rsidRDefault="00EF588E">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О КОМИССИИ ПО УРЕГУЛИРОВАННИЮ СПОРОВ МЕЖДУ</w:t>
      </w:r>
    </w:p>
    <w:p w:rsidR="00EF588E" w:rsidRDefault="00EF588E">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УЧАСТНИКАМИ ОБРАЗОВАТЕЛЬНЫХ ОТНОШЕНИЙ</w:t>
      </w:r>
    </w:p>
    <w:p w:rsidR="00EF588E" w:rsidRDefault="00EF588E">
      <w:pPr>
        <w:spacing w:after="0" w:line="240" w:lineRule="auto"/>
        <w:rPr>
          <w:rFonts w:ascii="Times New Roman" w:hAnsi="Times New Roman" w:cs="Times New Roman"/>
          <w:sz w:val="24"/>
          <w:szCs w:val="24"/>
          <w:lang w:eastAsia="ru-RU"/>
        </w:rPr>
      </w:pPr>
    </w:p>
    <w:p w:rsidR="00EF588E" w:rsidRDefault="00EF588E">
      <w:pPr>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 </w:t>
      </w:r>
      <w:r>
        <w:rPr>
          <w:rFonts w:ascii="Times New Roman" w:hAnsi="Times New Roman" w:cs="Times New Roman"/>
          <w:b/>
          <w:bCs/>
          <w:sz w:val="24"/>
          <w:szCs w:val="24"/>
          <w:lang w:eastAsia="ru-RU"/>
        </w:rPr>
        <w:t>1. Общие положения</w:t>
      </w:r>
    </w:p>
    <w:p w:rsidR="00EF588E" w:rsidRDefault="00EF588E">
      <w:pPr>
        <w:spacing w:after="0" w:line="240" w:lineRule="auto"/>
        <w:rPr>
          <w:rFonts w:ascii="Times New Roman" w:hAnsi="Times New Roman" w:cs="Times New Roman"/>
          <w:sz w:val="24"/>
          <w:szCs w:val="24"/>
          <w:lang w:eastAsia="ru-RU"/>
        </w:rPr>
      </w:pPr>
    </w:p>
    <w:p w:rsidR="00EF588E" w:rsidRDefault="00EF588E">
      <w:pPr>
        <w:pStyle w:val="BodyText"/>
        <w:spacing w:before="0" w:beforeAutospacing="0" w:after="0" w:afterAutospacing="0"/>
      </w:pPr>
      <w:r>
        <w:t>1.1.  Комиссия по урегулированию споров между участниками образовательных отношений (далее по тексту Комиссия) создаётся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Она является первичным органом по рассмотрению конфликтных ситуаций.</w:t>
      </w:r>
    </w:p>
    <w:p w:rsidR="00EF588E" w:rsidRDefault="00EF588E">
      <w:pPr>
        <w:pStyle w:val="BodyText"/>
        <w:spacing w:before="0" w:beforeAutospacing="0" w:after="0" w:afterAutospacing="0"/>
      </w:pPr>
      <w:r>
        <w:t>1.2. Комиссия в своей деятельности руководствуется Федеральным законом «Об образовании в Российской федерации», Трудовым Кодексом РФ, Правилами внутреннего распорядка ДОУ, Уставом и другими локальными актами.</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 В своей работе  Комиссия должна обеспечивать соблюдение прав личности.</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1.4. Комиссия собирается по мере необходимости для решения конкретного спора между участниками образовательных отношений.</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     Порядок избрания комиссии</w:t>
      </w:r>
    </w:p>
    <w:p w:rsidR="00EF588E" w:rsidRDefault="00EF588E">
      <w:pPr>
        <w:spacing w:after="0" w:line="240" w:lineRule="auto"/>
        <w:rPr>
          <w:rFonts w:ascii="Times New Roman" w:hAnsi="Times New Roman" w:cs="Times New Roman"/>
          <w:sz w:val="24"/>
          <w:szCs w:val="24"/>
          <w:lang w:eastAsia="ru-RU"/>
        </w:rPr>
      </w:pP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 Комиссия  состоит из равного числа родителей (законных представителей) несовершеннолетних обучающихся и работников организации, и не может быть менее 3-х человек. </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  Избранными в состав Комиссии от работников организации считаются кандидатуры, получившие большинство голосов на общем собрании трудового коллектива.</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  Избранными в состав Комиссии от родительской общественности считаются кандидаты, получившие большинство голосов на общем  родительском собрании.</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2.4. Комиссия  из своего состава избирает председателя, заместителя и секретаря. Утверждение членов Комиссии оформляется приказом по образовательному учреждению. </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2.5. Все члены Комиссии работают на общественных началах.                                             Срок полномочий  Комиссии  составляет 1 год.</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       Деятельность  комиссии</w:t>
      </w:r>
    </w:p>
    <w:p w:rsidR="00EF588E" w:rsidRDefault="00EF588E">
      <w:pPr>
        <w:spacing w:after="0" w:line="240" w:lineRule="auto"/>
        <w:jc w:val="both"/>
        <w:rPr>
          <w:rFonts w:ascii="Times New Roman" w:hAnsi="Times New Roman" w:cs="Times New Roman"/>
          <w:sz w:val="24"/>
          <w:szCs w:val="24"/>
          <w:lang w:eastAsia="ru-RU"/>
        </w:rPr>
      </w:pP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3.1.   Комиссия  собирается в случае возникновения конфликтной ситуации в ДОУ, если стороны самостоятельно не урегулировали разногласия.</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3.2.   Заявление участников образовательных отношений по конфликтным ситуациям в пределах компетенции Комиссии подается в письменной форме заведующему ДОУ, в десятидневный срок со дня возникновения конфликтной ситуации и нарушения  прав заявителя.  </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3.3.  Комиссия  в соответствии с полученным заявлением, заслушав мнения обеих сторон, принимает решение об урегулировании конфликтной ситуации.</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  Конфликтная ситуация рассматривается в присутствии заявителя и ответчика. Комиссия имеет право вызывать на заседания свидетелей конфликта, приглашать специалистов (психолога), если они не являются членами комиссии.</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3.5.  Работа Комиссии оформляется протоколами, которые подписываются председателем комиссии  и секретарем.</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3.6.  Решения Комиссии  принимаются простым  большинством при наличии не менее   2/ 3 состава.</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3.7.  Рассмотрение заявления должно быть проведено в десятидневный срок со дня подачи заявления.</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3.8.  По требованию заявителя решение Комиссии  может быть выдано ему в письменном виде.</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3.9.   Решение Комиссии является обязательным для всех участников образовательных отношений в ДОУ, и подлежит исполнению в сроки, предусмотренные указанным решением.</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3.10 Решение Комиссии может быть обжаловано в установленном законодательством Российской Федерации порядке.</w:t>
      </w:r>
    </w:p>
    <w:p w:rsidR="00EF588E" w:rsidRDefault="00EF588E">
      <w:pPr>
        <w:spacing w:after="0" w:line="240" w:lineRule="auto"/>
        <w:jc w:val="both"/>
        <w:rPr>
          <w:rFonts w:ascii="Times New Roman" w:hAnsi="Times New Roman" w:cs="Times New Roman"/>
          <w:sz w:val="24"/>
          <w:szCs w:val="24"/>
          <w:lang w:eastAsia="ru-RU"/>
        </w:rPr>
      </w:pPr>
    </w:p>
    <w:p w:rsidR="00EF588E" w:rsidRDefault="00EF588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4.       Права и обязанности членов комиссии</w:t>
      </w:r>
    </w:p>
    <w:p w:rsidR="00EF588E" w:rsidRDefault="00EF588E">
      <w:pPr>
        <w:spacing w:after="0" w:line="240" w:lineRule="auto"/>
        <w:rPr>
          <w:rFonts w:ascii="Times New Roman" w:hAnsi="Times New Roman" w:cs="Times New Roman"/>
          <w:sz w:val="24"/>
          <w:szCs w:val="24"/>
          <w:lang w:eastAsia="ru-RU"/>
        </w:rPr>
      </w:pP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4.1. Члены Комиссии имеют право на получение необходимых консультаций различных специалистов и учреждений по вопросам, относящихся к компетенции  Комиссии.</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4.2. Члены Комиссии  обязаны присутствовать на заседании, принимать решение по заявленному вопросу открытым голосованием, давать заявителю ответ в письменном ( по его желанию)  и устном виде.</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4.3. Принимать к рассмотрению заявления любого участника образовательного процесса при несогласии с решением или действием администрации, педагога, родителя (законного представителя);</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4.4. Рекомендовать, приостанавливать или отменять ранее принятое решение на основании проведенного изучения при согласии конфликтующих сторон;</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4.5.   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5.       Делопроизводство комиссии</w:t>
      </w:r>
    </w:p>
    <w:p w:rsidR="00EF588E" w:rsidRDefault="00EF588E">
      <w:pPr>
        <w:spacing w:after="0" w:line="240" w:lineRule="auto"/>
        <w:rPr>
          <w:rFonts w:ascii="Times New Roman" w:hAnsi="Times New Roman" w:cs="Times New Roman"/>
          <w:sz w:val="24"/>
          <w:szCs w:val="24"/>
          <w:lang w:eastAsia="ru-RU"/>
        </w:rPr>
      </w:pP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5.1.   Заседания  Комиссии  оформляются протоколами, которые подписываются председателем  и секретарем.</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5.2.    Протоколы Комиссии хранятся в ДОУ в течение пяти лет.</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Примечание: Данное Положение принимается на собрании трудового коллектива и согласовывается с Советом ДОУ, срок его действия не устанавливается.</w:t>
      </w: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tbl>
      <w:tblPr>
        <w:tblpPr w:leftFromText="180" w:rightFromText="180" w:vertAnchor="text" w:horzAnchor="margin" w:tblpX="-612" w:tblpY="182"/>
        <w:tblW w:w="10548" w:type="dxa"/>
        <w:tblLook w:val="0000"/>
      </w:tblPr>
      <w:tblGrid>
        <w:gridCol w:w="4788"/>
        <w:gridCol w:w="5760"/>
      </w:tblGrid>
      <w:tr w:rsidR="00EF588E" w:rsidRPr="001571BC" w:rsidTr="0030574C">
        <w:tc>
          <w:tcPr>
            <w:tcW w:w="4788" w:type="dxa"/>
          </w:tcPr>
          <w:p w:rsidR="00EF588E" w:rsidRPr="00AB27F0" w:rsidRDefault="00EF588E" w:rsidP="0030574C">
            <w:pPr>
              <w:spacing w:line="360" w:lineRule="auto"/>
              <w:rPr>
                <w:rFonts w:ascii="Times New Roman" w:hAnsi="Times New Roman" w:cs="Times New Roman"/>
                <w:sz w:val="24"/>
                <w:szCs w:val="24"/>
              </w:rPr>
            </w:pPr>
            <w:r w:rsidRPr="00AB27F0">
              <w:rPr>
                <w:rFonts w:ascii="Times New Roman" w:hAnsi="Times New Roman" w:cs="Times New Roman"/>
                <w:sz w:val="24"/>
                <w:szCs w:val="24"/>
              </w:rPr>
              <w:t>ПРИНЯТО</w:t>
            </w:r>
          </w:p>
          <w:p w:rsidR="00EF588E" w:rsidRPr="00AB27F0" w:rsidRDefault="00EF588E" w:rsidP="0030574C">
            <w:pPr>
              <w:spacing w:line="360" w:lineRule="auto"/>
              <w:rPr>
                <w:rFonts w:ascii="Times New Roman" w:hAnsi="Times New Roman" w:cs="Times New Roman"/>
                <w:sz w:val="24"/>
                <w:szCs w:val="24"/>
              </w:rPr>
            </w:pPr>
            <w:r w:rsidRPr="00AB27F0">
              <w:rPr>
                <w:rFonts w:ascii="Times New Roman" w:hAnsi="Times New Roman" w:cs="Times New Roman"/>
                <w:sz w:val="24"/>
                <w:szCs w:val="24"/>
              </w:rPr>
              <w:t>на педагогическом совете</w:t>
            </w:r>
          </w:p>
          <w:p w:rsidR="00EF588E" w:rsidRPr="00AB27F0" w:rsidRDefault="00EF588E" w:rsidP="0030574C">
            <w:pPr>
              <w:spacing w:line="360" w:lineRule="auto"/>
              <w:rPr>
                <w:rFonts w:ascii="Times New Roman" w:hAnsi="Times New Roman" w:cs="Times New Roman"/>
                <w:sz w:val="24"/>
                <w:szCs w:val="24"/>
              </w:rPr>
            </w:pPr>
            <w:r w:rsidRPr="00AB27F0">
              <w:rPr>
                <w:rFonts w:ascii="Times New Roman" w:hAnsi="Times New Roman" w:cs="Times New Roman"/>
                <w:sz w:val="24"/>
                <w:szCs w:val="24"/>
              </w:rPr>
              <w:t>Протокол № 9-20 от «31» августа 2015г.</w:t>
            </w:r>
          </w:p>
        </w:tc>
        <w:tc>
          <w:tcPr>
            <w:tcW w:w="5760" w:type="dxa"/>
          </w:tcPr>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 xml:space="preserve">                        УТВЕРЖДАЮ</w:t>
            </w:r>
          </w:p>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 xml:space="preserve">Заведующий МДОУ «Муниципальный </w:t>
            </w:r>
          </w:p>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детский сад «Сказка»</w:t>
            </w:r>
          </w:p>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________    Е.А. Травина</w:t>
            </w:r>
          </w:p>
          <w:p w:rsidR="00EF588E" w:rsidRPr="00AB27F0" w:rsidRDefault="00EF588E" w:rsidP="0030574C">
            <w:pPr>
              <w:pStyle w:val="NoSpacing"/>
              <w:jc w:val="right"/>
              <w:rPr>
                <w:rFonts w:ascii="Times New Roman" w:hAnsi="Times New Roman" w:cs="Times New Roman"/>
                <w:sz w:val="24"/>
                <w:szCs w:val="24"/>
              </w:rPr>
            </w:pPr>
            <w:r w:rsidRPr="00AB27F0">
              <w:rPr>
                <w:rFonts w:ascii="Times New Roman" w:hAnsi="Times New Roman" w:cs="Times New Roman"/>
                <w:sz w:val="24"/>
                <w:szCs w:val="24"/>
              </w:rPr>
              <w:t>Приказ № 8-а от «____» сентября  2015 г.</w:t>
            </w:r>
          </w:p>
          <w:p w:rsidR="00EF588E" w:rsidRPr="00AB27F0" w:rsidRDefault="00EF588E" w:rsidP="0030574C">
            <w:pPr>
              <w:pStyle w:val="NoSpacing"/>
              <w:jc w:val="right"/>
              <w:rPr>
                <w:rFonts w:ascii="Times New Roman" w:hAnsi="Times New Roman" w:cs="Times New Roman"/>
                <w:sz w:val="24"/>
                <w:szCs w:val="24"/>
              </w:rPr>
            </w:pPr>
          </w:p>
          <w:p w:rsidR="00EF588E" w:rsidRPr="00AB27F0" w:rsidRDefault="00EF588E" w:rsidP="0030574C">
            <w:pPr>
              <w:pStyle w:val="NoSpacing"/>
              <w:jc w:val="right"/>
              <w:rPr>
                <w:rFonts w:ascii="Times New Roman" w:hAnsi="Times New Roman" w:cs="Times New Roman"/>
                <w:sz w:val="24"/>
                <w:szCs w:val="24"/>
              </w:rPr>
            </w:pPr>
          </w:p>
        </w:tc>
      </w:tr>
    </w:tbl>
    <w:p w:rsidR="00EF588E" w:rsidRDefault="00EF588E">
      <w:pPr>
        <w:spacing w:before="100" w:beforeAutospacing="1" w:after="100" w:afterAutospacing="1" w:line="240" w:lineRule="auto"/>
        <w:jc w:val="both"/>
        <w:rPr>
          <w:rFonts w:ascii="Times New Roman" w:hAnsi="Times New Roman" w:cs="Times New Roman"/>
          <w:sz w:val="24"/>
          <w:szCs w:val="24"/>
          <w:lang w:eastAsia="ru-RU"/>
        </w:rPr>
      </w:pPr>
    </w:p>
    <w:p w:rsidR="00EF588E" w:rsidRDefault="00EF588E">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ПОЛОЖЕНИЕ</w:t>
      </w:r>
    </w:p>
    <w:p w:rsidR="00EF588E" w:rsidRDefault="00EF588E">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О  СИСТЕМЕ  ВНУТРЕННЕГО МОНИТОРИНГА  КАЧЕСТВА ОБРАЗОВАНИЯ</w:t>
      </w:r>
    </w:p>
    <w:p w:rsidR="00EF588E" w:rsidRDefault="00EF588E">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МДОУ« Муниципальный детский сад «Сказка»            </w:t>
      </w:r>
    </w:p>
    <w:p w:rsidR="00EF588E" w:rsidRDefault="00EF588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 Общие положения</w:t>
      </w:r>
    </w:p>
    <w:p w:rsidR="00EF588E" w:rsidRDefault="00EF588E">
      <w:pPr>
        <w:spacing w:after="0" w:line="240" w:lineRule="auto"/>
        <w:jc w:val="both"/>
        <w:rPr>
          <w:rFonts w:ascii="Times New Roman" w:hAnsi="Times New Roman" w:cs="Times New Roman"/>
          <w:sz w:val="24"/>
          <w:szCs w:val="24"/>
          <w:lang w:eastAsia="ru-RU"/>
        </w:rPr>
      </w:pP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    Настоящее Положение о системе внутреннего мониторинга качества образования в дошкольном обра</w:t>
      </w:r>
      <w:r>
        <w:rPr>
          <w:rFonts w:ascii="Times New Roman" w:hAnsi="Times New Roman" w:cs="Times New Roman"/>
          <w:sz w:val="24"/>
          <w:szCs w:val="24"/>
          <w:lang w:eastAsia="ru-RU"/>
        </w:rPr>
        <w:softHyphen/>
        <w:t>зовательном учреждении (далее - Положение) разработано для ДОУ в соответствии с приказом Минобрнауки России от 23.11.2009 № 655 "Об утверждении и введении в действие федеральных государ</w:t>
      </w:r>
      <w:r>
        <w:rPr>
          <w:rFonts w:ascii="Times New Roman" w:hAnsi="Times New Roman" w:cs="Times New Roman"/>
          <w:sz w:val="24"/>
          <w:szCs w:val="24"/>
          <w:lang w:eastAsia="ru-RU"/>
        </w:rPr>
        <w:softHyphen/>
        <w:t>ственных требований к структуре основной общеобразовательной программы дошкольного образования", приказом Минобрнауки России от 20.07.2011 №2151 "Об утверждении федеральных государственных тре</w:t>
      </w:r>
      <w:r>
        <w:rPr>
          <w:rFonts w:ascii="Times New Roman" w:hAnsi="Times New Roman" w:cs="Times New Roman"/>
          <w:sz w:val="24"/>
          <w:szCs w:val="24"/>
          <w:lang w:eastAsia="ru-RU"/>
        </w:rPr>
        <w:softHyphen/>
        <w:t>бований к условиям реализации основной общеобразовательной программы дошкольного образования".</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    Настоящее Положение определяет цели, задачи, принципы системы оценки качества образования в дошкольном образовательном учреждении (далее - ДОУ), ее организационную и функциональную струк</w:t>
      </w:r>
      <w:r>
        <w:rPr>
          <w:rFonts w:ascii="Times New Roman" w:hAnsi="Times New Roman" w:cs="Times New Roman"/>
          <w:sz w:val="24"/>
          <w:szCs w:val="24"/>
          <w:lang w:eastAsia="ru-RU"/>
        </w:rPr>
        <w:softHyphen/>
        <w:t>туру, реализацию и общественное участие в процедуре оценки и контроля качества образования.</w:t>
      </w:r>
    </w:p>
    <w:p w:rsidR="00EF588E" w:rsidRDefault="00EF588E">
      <w:pPr>
        <w:numPr>
          <w:ilvl w:val="0"/>
          <w:numId w:val="10"/>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ДОУ обеспечивает разработку и реализацию системы оценки качества, проведение оценки, учета и дальнейшее использование полученных результатов.</w:t>
      </w:r>
    </w:p>
    <w:p w:rsidR="00EF588E" w:rsidRDefault="00EF588E">
      <w:pPr>
        <w:numPr>
          <w:ilvl w:val="0"/>
          <w:numId w:val="10"/>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Положение распространяется на деятельность всех педагогических работников ДОУ, осуществляю</w:t>
      </w:r>
      <w:r>
        <w:rPr>
          <w:rFonts w:ascii="Times New Roman" w:hAnsi="Times New Roman" w:cs="Times New Roman"/>
          <w:sz w:val="24"/>
          <w:szCs w:val="24"/>
          <w:lang w:eastAsia="ru-RU"/>
        </w:rPr>
        <w:softHyphen/>
        <w:t>щих профессиональную деятельность в соответствии с трудовыми договорами, в том числе на педагогиче</w:t>
      </w:r>
      <w:r>
        <w:rPr>
          <w:rFonts w:ascii="Times New Roman" w:hAnsi="Times New Roman" w:cs="Times New Roman"/>
          <w:sz w:val="24"/>
          <w:szCs w:val="24"/>
          <w:lang w:eastAsia="ru-RU"/>
        </w:rPr>
        <w:softHyphen/>
        <w:t>ских работников, работающих по совместительству.</w:t>
      </w:r>
    </w:p>
    <w:p w:rsidR="00EF588E" w:rsidRDefault="00EF588E">
      <w:pPr>
        <w:numPr>
          <w:ilvl w:val="0"/>
          <w:numId w:val="10"/>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 данного Положения неограничен. Положение действует до принятия нового.</w:t>
      </w:r>
    </w:p>
    <w:p w:rsidR="00EF588E" w:rsidRDefault="00EF588E">
      <w:pPr>
        <w:spacing w:after="0" w:line="240" w:lineRule="auto"/>
        <w:jc w:val="both"/>
        <w:rPr>
          <w:rFonts w:ascii="Times New Roman" w:hAnsi="Times New Roman" w:cs="Times New Roman"/>
          <w:sz w:val="24"/>
          <w:szCs w:val="24"/>
          <w:lang w:eastAsia="ru-RU"/>
        </w:rPr>
      </w:pPr>
    </w:p>
    <w:p w:rsidR="00EF588E" w:rsidRDefault="00EF588E">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 Основные цели, задачи и принципы внутреннего мониторинга качества образования в ДОУ</w:t>
      </w:r>
    </w:p>
    <w:p w:rsidR="00EF588E" w:rsidRDefault="00EF588E">
      <w:pPr>
        <w:spacing w:after="0" w:line="240" w:lineRule="auto"/>
        <w:jc w:val="both"/>
        <w:rPr>
          <w:rFonts w:ascii="Times New Roman" w:hAnsi="Times New Roman" w:cs="Times New Roman"/>
          <w:sz w:val="24"/>
          <w:szCs w:val="24"/>
          <w:lang w:eastAsia="ru-RU"/>
        </w:rPr>
      </w:pP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Целью организации мониторинга является анализ исполнения законодательства в области образо</w:t>
      </w:r>
      <w:r>
        <w:rPr>
          <w:rFonts w:ascii="Times New Roman" w:hAnsi="Times New Roman" w:cs="Times New Roman"/>
          <w:sz w:val="24"/>
          <w:szCs w:val="24"/>
          <w:lang w:eastAsia="ru-RU"/>
        </w:rPr>
        <w:softHyphen/>
        <w:t>вания и качественная оценка воспитательно-образовательной деятельности, условий развивающей среды ДОУ для определения факторов, а также своевременное выявление изменений, влияющих на качество об</w:t>
      </w:r>
      <w:r>
        <w:rPr>
          <w:rFonts w:ascii="Times New Roman" w:hAnsi="Times New Roman" w:cs="Times New Roman"/>
          <w:sz w:val="24"/>
          <w:szCs w:val="24"/>
          <w:lang w:eastAsia="ru-RU"/>
        </w:rPr>
        <w:softHyphen/>
        <w:t>разования в ДОУ.</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Задачами внутреннего мониторинга качества образования являются:</w:t>
      </w:r>
    </w:p>
    <w:p w:rsidR="00EF588E" w:rsidRDefault="00EF588E">
      <w:pPr>
        <w:numPr>
          <w:ilvl w:val="0"/>
          <w:numId w:val="11"/>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получение объективной информации о функционировании и развитии дошкольного образования в ДОУ, тенденциях его изменения и причинах, оказывающих влияние на динамику качества образования;</w:t>
      </w:r>
    </w:p>
    <w:p w:rsidR="00EF588E" w:rsidRDefault="00EF588E">
      <w:pPr>
        <w:numPr>
          <w:ilvl w:val="0"/>
          <w:numId w:val="11"/>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организационное и методическое обеспечение сбора, обработки, хранения информации о состоянии и динамике показателей качества образования;</w:t>
      </w:r>
    </w:p>
    <w:p w:rsidR="00EF588E" w:rsidRDefault="00EF588E">
      <w:pPr>
        <w:numPr>
          <w:ilvl w:val="0"/>
          <w:numId w:val="11"/>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предоставление всем участникам образовательного процесса и общественности достоверной инфор</w:t>
      </w:r>
      <w:r>
        <w:rPr>
          <w:rFonts w:ascii="Times New Roman" w:hAnsi="Times New Roman" w:cs="Times New Roman"/>
          <w:sz w:val="24"/>
          <w:szCs w:val="24"/>
          <w:lang w:eastAsia="ru-RU"/>
        </w:rPr>
        <w:softHyphen/>
        <w:t>мации о качестве образования;</w:t>
      </w:r>
    </w:p>
    <w:p w:rsidR="00EF588E" w:rsidRDefault="00EF588E">
      <w:pPr>
        <w:numPr>
          <w:ilvl w:val="0"/>
          <w:numId w:val="11"/>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принятие обоснованных и своевременных управленческих решений по совершенствованию образо</w:t>
      </w:r>
      <w:r>
        <w:rPr>
          <w:rFonts w:ascii="Times New Roman" w:hAnsi="Times New Roman" w:cs="Times New Roman"/>
          <w:sz w:val="24"/>
          <w:szCs w:val="24"/>
          <w:lang w:eastAsia="ru-RU"/>
        </w:rPr>
        <w:softHyphen/>
        <w:t>вания и повышение уровня информированности потребителей образовательных услуг при принятии таких решений;</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  Основными принципами внутреннего мониторинга качества образования в ДОУ являются целост</w:t>
      </w:r>
      <w:r>
        <w:rPr>
          <w:rFonts w:ascii="Times New Roman" w:hAnsi="Times New Roman" w:cs="Times New Roman"/>
          <w:sz w:val="24"/>
          <w:szCs w:val="24"/>
          <w:lang w:eastAsia="ru-RU"/>
        </w:rPr>
        <w:softHyphen/>
        <w:t>ность, оперативность, информационная открытость к результатам.</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 Основные направления внутреннего мониторинга качества образования в ДОУ:</w:t>
      </w:r>
    </w:p>
    <w:p w:rsidR="00EF588E" w:rsidRDefault="00EF588E">
      <w:pPr>
        <w:spacing w:after="0" w:line="240" w:lineRule="auto"/>
        <w:jc w:val="both"/>
        <w:rPr>
          <w:rFonts w:ascii="Times New Roman" w:hAnsi="Times New Roman" w:cs="Times New Roman"/>
          <w:sz w:val="24"/>
          <w:szCs w:val="24"/>
          <w:lang w:eastAsia="ru-RU"/>
        </w:rPr>
      </w:pPr>
    </w:p>
    <w:p w:rsidR="00EF588E" w:rsidRDefault="00EF588E">
      <w:pPr>
        <w:numPr>
          <w:ilvl w:val="0"/>
          <w:numId w:val="12"/>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основной общеобразовательной программы ДОУ (итоговые и промежуточные результаты).</w:t>
      </w:r>
    </w:p>
    <w:p w:rsidR="00EF588E" w:rsidRDefault="00EF588E">
      <w:pPr>
        <w:numPr>
          <w:ilvl w:val="0"/>
          <w:numId w:val="12"/>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Готовность воспитанников к обучению в школе.</w:t>
      </w:r>
    </w:p>
    <w:p w:rsidR="00EF588E" w:rsidRDefault="00EF588E">
      <w:pPr>
        <w:numPr>
          <w:ilvl w:val="0"/>
          <w:numId w:val="12"/>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Состояние здоровья воспитанников (анализ заболеваемости детей, дней функционирования ДОУ, ди</w:t>
      </w:r>
      <w:r>
        <w:rPr>
          <w:rFonts w:ascii="Times New Roman" w:hAnsi="Times New Roman" w:cs="Times New Roman"/>
          <w:sz w:val="24"/>
          <w:szCs w:val="24"/>
          <w:lang w:eastAsia="ru-RU"/>
        </w:rPr>
        <w:softHyphen/>
        <w:t>намики показателей групп здоровья).</w:t>
      </w:r>
    </w:p>
    <w:p w:rsidR="00EF588E" w:rsidRDefault="00EF588E">
      <w:pPr>
        <w:numPr>
          <w:ilvl w:val="0"/>
          <w:numId w:val="12"/>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Физическое развитие воспитанников.</w:t>
      </w:r>
    </w:p>
    <w:p w:rsidR="00EF588E" w:rsidRDefault="00EF588E">
      <w:pPr>
        <w:numPr>
          <w:ilvl w:val="0"/>
          <w:numId w:val="12"/>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Адаптация вновь прибывших детей к условиям ДОУ.</w:t>
      </w:r>
    </w:p>
    <w:p w:rsidR="00EF588E" w:rsidRDefault="00EF588E">
      <w:pPr>
        <w:numPr>
          <w:ilvl w:val="0"/>
          <w:numId w:val="12"/>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Взаимодействие с семьями воспитанников (удовлетворенность родителей (законных представите</w:t>
      </w:r>
      <w:r>
        <w:rPr>
          <w:rFonts w:ascii="Times New Roman" w:hAnsi="Times New Roman" w:cs="Times New Roman"/>
          <w:sz w:val="24"/>
          <w:szCs w:val="24"/>
          <w:lang w:eastAsia="ru-RU"/>
        </w:rPr>
        <w:softHyphen/>
        <w:t>лей) качеством образования в ДОУ).</w:t>
      </w:r>
    </w:p>
    <w:p w:rsidR="00EF588E" w:rsidRDefault="00EF588E">
      <w:pPr>
        <w:numPr>
          <w:ilvl w:val="0"/>
          <w:numId w:val="12"/>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Кадровое обеспечение образовательного процесса: укомплектованность специалистами; динамика профессионального роста (повышение квалификации, образовательного уровня педагогов).</w:t>
      </w:r>
    </w:p>
    <w:p w:rsidR="00EF588E" w:rsidRDefault="00EF588E">
      <w:pPr>
        <w:numPr>
          <w:ilvl w:val="0"/>
          <w:numId w:val="12"/>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Материально-технические, медико-социальные условия пребывания воспитанников в ДОУ. </w:t>
      </w:r>
    </w:p>
    <w:p w:rsidR="00EF588E" w:rsidRDefault="00EF588E">
      <w:pPr>
        <w:spacing w:after="0" w:line="240" w:lineRule="auto"/>
        <w:ind w:left="720"/>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EF588E" w:rsidRDefault="00EF588E">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4. Порядок проведения внутреннего мониторинга качества образования.</w:t>
      </w:r>
    </w:p>
    <w:p w:rsidR="00EF588E" w:rsidRDefault="00EF588E">
      <w:pPr>
        <w:spacing w:after="0" w:line="240" w:lineRule="auto"/>
        <w:jc w:val="both"/>
        <w:rPr>
          <w:rFonts w:ascii="Times New Roman" w:hAnsi="Times New Roman" w:cs="Times New Roman"/>
          <w:sz w:val="24"/>
          <w:szCs w:val="24"/>
          <w:lang w:eastAsia="ru-RU"/>
        </w:rPr>
      </w:pP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4.1. Внутренний мониторинг качества образования осуществляется в ДОУ в соответствии с основной об</w:t>
      </w:r>
      <w:r>
        <w:rPr>
          <w:rFonts w:ascii="Times New Roman" w:hAnsi="Times New Roman" w:cs="Times New Roman"/>
          <w:sz w:val="24"/>
          <w:szCs w:val="24"/>
          <w:lang w:eastAsia="ru-RU"/>
        </w:rPr>
        <w:softHyphen/>
        <w:t>разовательной программой и годовым планом работы ДОУ, утвержденными приказами заведующего и при</w:t>
      </w:r>
      <w:r>
        <w:rPr>
          <w:rFonts w:ascii="Times New Roman" w:hAnsi="Times New Roman" w:cs="Times New Roman"/>
          <w:sz w:val="24"/>
          <w:szCs w:val="24"/>
          <w:lang w:eastAsia="ru-RU"/>
        </w:rPr>
        <w:softHyphen/>
        <w:t>нятыми на заседаниях педагогических советов.</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4.2. Периодичность и формы мониторинга соответствуют федеральным государственным требованиям к структуре основной общеобразовательной программы ДОУ и прописаны в основной образовательной программе ДОУ.</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4.3. Мониторинг качества образования осуществляется с использованием методов, указанных в основ</w:t>
      </w:r>
      <w:r>
        <w:rPr>
          <w:rFonts w:ascii="Times New Roman" w:hAnsi="Times New Roman" w:cs="Times New Roman"/>
          <w:sz w:val="24"/>
          <w:szCs w:val="24"/>
          <w:lang w:eastAsia="ru-RU"/>
        </w:rPr>
        <w:softHyphen/>
        <w:t>ной образовательной программе ДОУ.</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4.4. Требования к собираемой информации:</w:t>
      </w:r>
    </w:p>
    <w:p w:rsidR="00EF588E" w:rsidRDefault="00EF588E">
      <w:pPr>
        <w:numPr>
          <w:ilvl w:val="0"/>
          <w:numId w:val="13"/>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полнота;</w:t>
      </w:r>
    </w:p>
    <w:p w:rsidR="00EF588E" w:rsidRDefault="00EF588E">
      <w:pPr>
        <w:numPr>
          <w:ilvl w:val="0"/>
          <w:numId w:val="13"/>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конкретность;</w:t>
      </w:r>
    </w:p>
    <w:p w:rsidR="00EF588E" w:rsidRDefault="00EF588E">
      <w:pPr>
        <w:numPr>
          <w:ilvl w:val="0"/>
          <w:numId w:val="13"/>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объективность;</w:t>
      </w:r>
    </w:p>
    <w:p w:rsidR="00EF588E" w:rsidRDefault="00EF588E">
      <w:pPr>
        <w:numPr>
          <w:ilvl w:val="0"/>
          <w:numId w:val="13"/>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своевременность.</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4.5. Формой отчета является аналитическая справка, которая предоставляется не позднее 7 дней с даты завершения мониторинга.</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4.6. Данные, полученные в результате мониторинговых исследований и контрольных мероприятий, от</w:t>
      </w:r>
      <w:r>
        <w:rPr>
          <w:rFonts w:ascii="Times New Roman" w:hAnsi="Times New Roman" w:cs="Times New Roman"/>
          <w:sz w:val="24"/>
          <w:szCs w:val="24"/>
          <w:lang w:eastAsia="ru-RU"/>
        </w:rPr>
        <w:softHyphen/>
        <w:t>ражаются в анализе выполнения годового плана, отчете о результатах самообследования и других отчет</w:t>
      </w:r>
      <w:r>
        <w:rPr>
          <w:rFonts w:ascii="Times New Roman" w:hAnsi="Times New Roman" w:cs="Times New Roman"/>
          <w:sz w:val="24"/>
          <w:szCs w:val="24"/>
          <w:lang w:eastAsia="ru-RU"/>
        </w:rPr>
        <w:softHyphen/>
        <w:t>ных документах ДОУ.</w:t>
      </w:r>
    </w:p>
    <w:p w:rsidR="00EF588E" w:rsidRDefault="00EF58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4.7. По итогам мониторинга проводятся заседания педагогического совета ДОУ, производственные со</w:t>
      </w:r>
      <w:r>
        <w:rPr>
          <w:rFonts w:ascii="Times New Roman" w:hAnsi="Times New Roman" w:cs="Times New Roman"/>
          <w:sz w:val="24"/>
          <w:szCs w:val="24"/>
          <w:lang w:eastAsia="ru-RU"/>
        </w:rPr>
        <w:softHyphen/>
        <w:t>брания, административные совещания.</w:t>
      </w:r>
    </w:p>
    <w:p w:rsidR="00EF588E" w:rsidRDefault="00EF588E">
      <w:pPr>
        <w:pStyle w:val="BodyText"/>
        <w:spacing w:before="0" w:beforeAutospacing="0" w:after="0" w:afterAutospacing="0"/>
      </w:pPr>
      <w:r>
        <w:t>4.8. По окончании учебного года на основании аналитических справок по итогам мониторинга определяется эффективность проведенной работы (данные сопоставляются с нормативными показателями), вы</w:t>
      </w:r>
      <w:r>
        <w:softHyphen/>
        <w:t>являются проблемы, предлагаются пути их решения и приоритетные задачи ДОУ для реализации в новом учебном году.</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603332450510203670830559428146817986133868575810</w:t>
            </w:r>
          </w:p>
        </w:tc>
      </w:tr>
      <w:tr>
        <w:trPr/>
        <w:tc>
          <w:tcPr/>
          <w:p>
            <w:pPr>
              <w:rPr/>
            </w:pPr>
            <w:r>
              <w:rPr/>
              <w:t xml:space="preserve">Владелец</w:t>
            </w:r>
          </w:p>
        </w:tc>
        <w:tc>
          <w:tcPr>
            <w:gridSpan w:val="2"/>
          </w:tcPr>
          <w:p>
            <w:pPr>
              <w:rPr/>
            </w:pPr>
            <w:r>
              <w:rPr/>
              <w:t xml:space="preserve">Травина Елена Александровна</w:t>
            </w:r>
          </w:p>
        </w:tc>
      </w:tr>
      <w:tr>
        <w:trPr/>
        <w:tc>
          <w:tcPr/>
          <w:p>
            <w:pPr>
              <w:rPr/>
            </w:pPr>
            <w:r>
              <w:rPr/>
              <w:t xml:space="preserve">Действителен</w:t>
            </w:r>
          </w:p>
        </w:tc>
        <w:tc>
          <w:tcPr>
            <w:gridSpan w:val="2"/>
          </w:tcPr>
          <w:p>
            <w:pPr>
              <w:rPr/>
            </w:pPr>
            <w:r>
              <w:rPr/>
              <w:t xml:space="preserve">С 09.03.2021 по 09.03.2022</w:t>
            </w:r>
          </w:p>
        </w:tc>
      </w:tr>
    </w:tbl>
    <w:sectPr xmlns:w="http://schemas.openxmlformats.org/wordprocessingml/2006/main" w:rsidR="00EF588E" w:rsidSect="0021604D">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3">
    <w:multiLevelType w:val="hybridMultilevel"/>
    <w:lvl w:ilvl="0" w:tplc="38674345">
      <w:start w:val="1"/>
      <w:numFmt w:val="decimal"/>
      <w:lvlText w:val="%1."/>
      <w:lvlJc w:val="left"/>
      <w:pPr>
        <w:ind w:left="720" w:hanging="360"/>
      </w:pPr>
    </w:lvl>
    <w:lvl w:ilvl="1" w:tplc="38674345" w:tentative="1">
      <w:start w:val="1"/>
      <w:numFmt w:val="lowerLetter"/>
      <w:lvlText w:val="%2."/>
      <w:lvlJc w:val="left"/>
      <w:pPr>
        <w:ind w:left="1440" w:hanging="360"/>
      </w:pPr>
    </w:lvl>
    <w:lvl w:ilvl="2" w:tplc="38674345" w:tentative="1">
      <w:start w:val="1"/>
      <w:numFmt w:val="lowerRoman"/>
      <w:lvlText w:val="%3."/>
      <w:lvlJc w:val="right"/>
      <w:pPr>
        <w:ind w:left="2160" w:hanging="180"/>
      </w:pPr>
    </w:lvl>
    <w:lvl w:ilvl="3" w:tplc="38674345" w:tentative="1">
      <w:start w:val="1"/>
      <w:numFmt w:val="decimal"/>
      <w:lvlText w:val="%4."/>
      <w:lvlJc w:val="left"/>
      <w:pPr>
        <w:ind w:left="2880" w:hanging="360"/>
      </w:pPr>
    </w:lvl>
    <w:lvl w:ilvl="4" w:tplc="38674345" w:tentative="1">
      <w:start w:val="1"/>
      <w:numFmt w:val="lowerLetter"/>
      <w:lvlText w:val="%5."/>
      <w:lvlJc w:val="left"/>
      <w:pPr>
        <w:ind w:left="3600" w:hanging="360"/>
      </w:pPr>
    </w:lvl>
    <w:lvl w:ilvl="5" w:tplc="38674345" w:tentative="1">
      <w:start w:val="1"/>
      <w:numFmt w:val="lowerRoman"/>
      <w:lvlText w:val="%6."/>
      <w:lvlJc w:val="right"/>
      <w:pPr>
        <w:ind w:left="4320" w:hanging="180"/>
      </w:pPr>
    </w:lvl>
    <w:lvl w:ilvl="6" w:tplc="38674345" w:tentative="1">
      <w:start w:val="1"/>
      <w:numFmt w:val="decimal"/>
      <w:lvlText w:val="%7."/>
      <w:lvlJc w:val="left"/>
      <w:pPr>
        <w:ind w:left="5040" w:hanging="360"/>
      </w:pPr>
    </w:lvl>
    <w:lvl w:ilvl="7" w:tplc="38674345" w:tentative="1">
      <w:start w:val="1"/>
      <w:numFmt w:val="lowerLetter"/>
      <w:lvlText w:val="%8."/>
      <w:lvlJc w:val="left"/>
      <w:pPr>
        <w:ind w:left="5760" w:hanging="360"/>
      </w:pPr>
    </w:lvl>
    <w:lvl w:ilvl="8" w:tplc="38674345" w:tentative="1">
      <w:start w:val="1"/>
      <w:numFmt w:val="lowerRoman"/>
      <w:lvlText w:val="%9."/>
      <w:lvlJc w:val="right"/>
      <w:pPr>
        <w:ind w:left="6480" w:hanging="180"/>
      </w:pPr>
    </w:lvl>
  </w:abstractNum>
  <w:abstractNum w:abstractNumId="7912">
    <w:multiLevelType w:val="hybridMultilevel"/>
    <w:lvl w:ilvl="0" w:tplc="738352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7C"/>
    <w:multiLevelType w:val="singleLevel"/>
    <w:tmpl w:val="01C8BC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46FA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56DA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576E00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7CA8F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BC6C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86D3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E64B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06D7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2F0DAA2"/>
    <w:lvl w:ilvl="0">
      <w:start w:val="1"/>
      <w:numFmt w:val="bullet"/>
      <w:lvlText w:val=""/>
      <w:lvlJc w:val="left"/>
      <w:pPr>
        <w:tabs>
          <w:tab w:val="num" w:pos="360"/>
        </w:tabs>
        <w:ind w:left="360" w:hanging="360"/>
      </w:pPr>
      <w:rPr>
        <w:rFonts w:ascii="Symbol" w:hAnsi="Symbol" w:hint="default"/>
      </w:rPr>
    </w:lvl>
  </w:abstractNum>
  <w:abstractNum w:abstractNumId="10">
    <w:nsid w:val="00F72965"/>
    <w:multiLevelType w:val="multilevel"/>
    <w:tmpl w:val="6E789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3BC7056"/>
    <w:multiLevelType w:val="multilevel"/>
    <w:tmpl w:val="A3964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42773D5"/>
    <w:multiLevelType w:val="multilevel"/>
    <w:tmpl w:val="0A0AA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D675873"/>
    <w:multiLevelType w:val="multilevel"/>
    <w:tmpl w:val="EF8C8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0D27A66"/>
    <w:multiLevelType w:val="multilevel"/>
    <w:tmpl w:val="D7849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6101844"/>
    <w:multiLevelType w:val="hybridMultilevel"/>
    <w:tmpl w:val="5E7E6E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8093563"/>
    <w:multiLevelType w:val="hybridMultilevel"/>
    <w:tmpl w:val="D034E8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BAD6F59"/>
    <w:multiLevelType w:val="multilevel"/>
    <w:tmpl w:val="ED58D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06F2891"/>
    <w:multiLevelType w:val="hybridMultilevel"/>
    <w:tmpl w:val="E9FC23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64C09E7"/>
    <w:multiLevelType w:val="multilevel"/>
    <w:tmpl w:val="2A74F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ED50848"/>
    <w:multiLevelType w:val="hybridMultilevel"/>
    <w:tmpl w:val="A2E6D6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4BE536F"/>
    <w:multiLevelType w:val="hybridMultilevel"/>
    <w:tmpl w:val="6806047E"/>
    <w:lvl w:ilvl="0" w:tplc="C6B2419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FF75AE6"/>
    <w:multiLevelType w:val="multilevel"/>
    <w:tmpl w:val="DA207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2"/>
  </w:num>
  <w:num w:numId="4">
    <w:abstractNumId w:val="12"/>
  </w:num>
  <w:num w:numId="5">
    <w:abstractNumId w:val="11"/>
  </w:num>
  <w:num w:numId="6">
    <w:abstractNumId w:val="17"/>
  </w:num>
  <w:num w:numId="7">
    <w:abstractNumId w:val="19"/>
  </w:num>
  <w:num w:numId="8">
    <w:abstractNumId w:val="14"/>
  </w:num>
  <w:num w:numId="9">
    <w:abstractNumId w:val="21"/>
  </w:num>
  <w:num w:numId="10">
    <w:abstractNumId w:val="16"/>
  </w:num>
  <w:num w:numId="11">
    <w:abstractNumId w:val="18"/>
  </w:num>
  <w:num w:numId="12">
    <w:abstractNumId w:val="15"/>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7912">
    <w:abstractNumId w:val="7912"/>
  </w:num>
  <w:num w:numId="7913">
    <w:abstractNumId w:val="79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04D"/>
    <w:rsid w:val="001571BC"/>
    <w:rsid w:val="001C01BF"/>
    <w:rsid w:val="0021604D"/>
    <w:rsid w:val="00257C8E"/>
    <w:rsid w:val="0030574C"/>
    <w:rsid w:val="00366FAD"/>
    <w:rsid w:val="004638F8"/>
    <w:rsid w:val="007C5897"/>
    <w:rsid w:val="009248FC"/>
    <w:rsid w:val="0097151A"/>
    <w:rsid w:val="00AA14C5"/>
    <w:rsid w:val="00AB27F0"/>
    <w:rsid w:val="00B01D77"/>
    <w:rsid w:val="00B01FA5"/>
    <w:rsid w:val="00C13EC2"/>
    <w:rsid w:val="00DF34DB"/>
    <w:rsid w:val="00EF588E"/>
    <w:rsid w:val="00F074DE"/>
    <w:rsid w:val="00F23B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EC2"/>
    <w:pPr>
      <w:spacing w:after="200" w:line="276" w:lineRule="auto"/>
    </w:pPr>
    <w:rPr>
      <w:rFonts w:cs="Calibri"/>
      <w:lang w:eastAsia="en-US"/>
    </w:rPr>
  </w:style>
  <w:style w:type="paragraph" w:styleId="Heading1">
    <w:name w:val="heading 1"/>
    <w:basedOn w:val="Normal"/>
    <w:link w:val="Heading1Char"/>
    <w:uiPriority w:val="99"/>
    <w:qFormat/>
    <w:rsid w:val="00C13EC2"/>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Heading2">
    <w:name w:val="heading 2"/>
    <w:basedOn w:val="Normal"/>
    <w:next w:val="Normal"/>
    <w:link w:val="Heading2Char"/>
    <w:uiPriority w:val="99"/>
    <w:qFormat/>
    <w:rsid w:val="00C13EC2"/>
    <w:pPr>
      <w:keepNext/>
      <w:spacing w:before="100" w:beforeAutospacing="1" w:after="100" w:afterAutospacing="1" w:line="240" w:lineRule="auto"/>
      <w:outlineLvl w:val="1"/>
    </w:pPr>
    <w:rPr>
      <w:rFonts w:ascii="Times New Roman" w:hAnsi="Times New Roman" w:cs="Times New Roman"/>
      <w:b/>
      <w:bCs/>
      <w:color w:val="FF000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3EC2"/>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21604D"/>
    <w:rPr>
      <w:rFonts w:ascii="Cambria" w:hAnsi="Cambria" w:cs="Times New Roman"/>
      <w:b/>
      <w:bCs/>
      <w:i/>
      <w:iCs/>
      <w:sz w:val="28"/>
      <w:szCs w:val="28"/>
      <w:lang w:eastAsia="en-US"/>
    </w:rPr>
  </w:style>
  <w:style w:type="paragraph" w:styleId="NormalWeb">
    <w:name w:val="Normal (Web)"/>
    <w:basedOn w:val="Normal"/>
    <w:uiPriority w:val="99"/>
    <w:rsid w:val="00C13EC2"/>
    <w:pPr>
      <w:spacing w:before="100" w:beforeAutospacing="1" w:after="100" w:afterAutospacing="1" w:line="240" w:lineRule="auto"/>
    </w:pPr>
    <w:rPr>
      <w:rFonts w:ascii="Times New Roman" w:hAnsi="Times New Roman" w:cs="Times New Roman"/>
      <w:sz w:val="24"/>
      <w:szCs w:val="24"/>
      <w:lang w:eastAsia="ru-RU"/>
    </w:rPr>
  </w:style>
  <w:style w:type="character" w:styleId="Strong">
    <w:name w:val="Strong"/>
    <w:basedOn w:val="DefaultParagraphFont"/>
    <w:uiPriority w:val="99"/>
    <w:qFormat/>
    <w:rsid w:val="00C13EC2"/>
    <w:rPr>
      <w:rFonts w:ascii="Times New Roman" w:hAnsi="Times New Roman" w:cs="Times New Roman"/>
      <w:b/>
      <w:bCs/>
    </w:rPr>
  </w:style>
  <w:style w:type="character" w:styleId="Emphasis">
    <w:name w:val="Emphasis"/>
    <w:basedOn w:val="DefaultParagraphFont"/>
    <w:uiPriority w:val="99"/>
    <w:qFormat/>
    <w:rsid w:val="00C13EC2"/>
    <w:rPr>
      <w:rFonts w:ascii="Times New Roman" w:hAnsi="Times New Roman" w:cs="Times New Roman"/>
      <w:i/>
      <w:iCs/>
    </w:rPr>
  </w:style>
  <w:style w:type="character" w:styleId="Hyperlink">
    <w:name w:val="Hyperlink"/>
    <w:basedOn w:val="DefaultParagraphFont"/>
    <w:uiPriority w:val="99"/>
    <w:rsid w:val="00C13EC2"/>
    <w:rPr>
      <w:rFonts w:ascii="Times New Roman" w:hAnsi="Times New Roman" w:cs="Times New Roman"/>
      <w:color w:val="0000FF"/>
      <w:u w:val="single"/>
    </w:rPr>
  </w:style>
  <w:style w:type="character" w:styleId="FollowedHyperlink">
    <w:name w:val="FollowedHyperlink"/>
    <w:basedOn w:val="DefaultParagraphFont"/>
    <w:uiPriority w:val="99"/>
    <w:rsid w:val="00C13EC2"/>
    <w:rPr>
      <w:rFonts w:ascii="Times New Roman" w:hAnsi="Times New Roman" w:cs="Times New Roman"/>
      <w:color w:val="800080"/>
      <w:u w:val="single"/>
    </w:rPr>
  </w:style>
  <w:style w:type="paragraph" w:styleId="BodyText">
    <w:name w:val="Body Text"/>
    <w:basedOn w:val="Normal"/>
    <w:link w:val="BodyTextChar"/>
    <w:uiPriority w:val="99"/>
    <w:rsid w:val="00C13EC2"/>
    <w:pPr>
      <w:spacing w:before="100" w:beforeAutospacing="1" w:after="100" w:afterAutospacing="1" w:line="240" w:lineRule="auto"/>
      <w:jc w:val="both"/>
    </w:pPr>
    <w:rPr>
      <w:rFonts w:ascii="Times New Roman" w:hAnsi="Times New Roman" w:cs="Times New Roman"/>
      <w:sz w:val="24"/>
      <w:szCs w:val="24"/>
      <w:lang w:eastAsia="ru-RU"/>
    </w:rPr>
  </w:style>
  <w:style w:type="character" w:customStyle="1" w:styleId="BodyTextChar">
    <w:name w:val="Body Text Char"/>
    <w:basedOn w:val="DefaultParagraphFont"/>
    <w:link w:val="BodyText"/>
    <w:uiPriority w:val="99"/>
    <w:semiHidden/>
    <w:locked/>
    <w:rsid w:val="0021604D"/>
    <w:rPr>
      <w:rFonts w:ascii="Calibri" w:hAnsi="Calibri" w:cs="Calibri"/>
      <w:lang w:eastAsia="en-US"/>
    </w:rPr>
  </w:style>
  <w:style w:type="paragraph" w:styleId="BodyText2">
    <w:name w:val="Body Text 2"/>
    <w:basedOn w:val="Normal"/>
    <w:link w:val="BodyText2Char"/>
    <w:uiPriority w:val="99"/>
    <w:rsid w:val="00C13EC2"/>
    <w:pPr>
      <w:spacing w:after="0" w:line="240" w:lineRule="auto"/>
    </w:pPr>
    <w:rPr>
      <w:rFonts w:ascii="Times New Roman" w:hAnsi="Times New Roman" w:cs="Times New Roman"/>
      <w:sz w:val="24"/>
      <w:szCs w:val="24"/>
      <w:lang w:eastAsia="ru-RU"/>
    </w:rPr>
  </w:style>
  <w:style w:type="character" w:customStyle="1" w:styleId="BodyText2Char">
    <w:name w:val="Body Text 2 Char"/>
    <w:basedOn w:val="DefaultParagraphFont"/>
    <w:link w:val="BodyText2"/>
    <w:uiPriority w:val="99"/>
    <w:semiHidden/>
    <w:locked/>
    <w:rsid w:val="0021604D"/>
    <w:rPr>
      <w:rFonts w:ascii="Calibri" w:hAnsi="Calibri" w:cs="Calibri"/>
      <w:lang w:eastAsia="en-US"/>
    </w:rPr>
  </w:style>
  <w:style w:type="paragraph" w:styleId="BodyText3">
    <w:name w:val="Body Text 3"/>
    <w:basedOn w:val="Normal"/>
    <w:link w:val="BodyText3Char"/>
    <w:uiPriority w:val="99"/>
    <w:rsid w:val="00C13EC2"/>
    <w:pPr>
      <w:spacing w:before="100" w:beforeAutospacing="1" w:after="100" w:afterAutospacing="1" w:line="240" w:lineRule="auto"/>
      <w:jc w:val="center"/>
    </w:pPr>
    <w:rPr>
      <w:rFonts w:ascii="Times New Roman" w:hAnsi="Times New Roman" w:cs="Times New Roman"/>
      <w:sz w:val="24"/>
      <w:szCs w:val="24"/>
      <w:lang w:eastAsia="ru-RU"/>
    </w:rPr>
  </w:style>
  <w:style w:type="character" w:customStyle="1" w:styleId="BodyText3Char">
    <w:name w:val="Body Text 3 Char"/>
    <w:basedOn w:val="DefaultParagraphFont"/>
    <w:link w:val="BodyText3"/>
    <w:uiPriority w:val="99"/>
    <w:semiHidden/>
    <w:locked/>
    <w:rsid w:val="0021604D"/>
    <w:rPr>
      <w:rFonts w:ascii="Calibri" w:hAnsi="Calibri" w:cs="Calibri"/>
      <w:sz w:val="16"/>
      <w:szCs w:val="16"/>
      <w:lang w:eastAsia="en-US"/>
    </w:rPr>
  </w:style>
  <w:style w:type="paragraph" w:styleId="NoSpacing">
    <w:name w:val="No Spacing"/>
    <w:uiPriority w:val="99"/>
    <w:qFormat/>
    <w:rsid w:val="00C13EC2"/>
    <w:rPr>
      <w:rFonts w:cs="Calibri"/>
    </w:rPr>
  </w:style>
  <w:style w:type="paragraph" w:styleId="BalloonText">
    <w:name w:val="Balloon Text"/>
    <w:basedOn w:val="Normal"/>
    <w:link w:val="BalloonTextChar"/>
    <w:uiPriority w:val="99"/>
    <w:semiHidden/>
    <w:rsid w:val="00F0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4DE"/>
    <w:rPr>
      <w:rFonts w:ascii="Tahoma" w:hAnsi="Tahoma" w:cs="Tahoma"/>
      <w:sz w:val="16"/>
      <w:szCs w:val="16"/>
      <w:lang w:eastAsia="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07800701" Type="http://schemas.openxmlformats.org/officeDocument/2006/relationships/footnotes" Target="footnotes.xml"/><Relationship Id="rId686077757" Type="http://schemas.openxmlformats.org/officeDocument/2006/relationships/endnotes" Target="endnotes.xml"/><Relationship Id="rId106602667" Type="http://schemas.openxmlformats.org/officeDocument/2006/relationships/comments" Target="comments.xml"/><Relationship Id="rId377741464" Type="http://schemas.microsoft.com/office/2011/relationships/commentsExtended" Target="commentsExtended.xml"/><Relationship Id="rId42477591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X9ZK6uaBNE3b3qBF5LM5XbSLU1c=</DigestValue>
    </Reference>
    <Reference Type="http://www.w3.org/2000/09/xmldsig#Object" URI="#idOfficeObject">
      <DigestMethod Algorithm="http://www.w3.org/2000/09/xmldsig#sha1"/>
      <DigestValue>qHaQ7908NIwzGU7HYBA+z0wQ+Vo=</DigestValue>
    </Reference>
  </SignedInfo>
  <SignatureValue>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</SignatureValue>
  <KeyInfo>
    <X509Data>
      <X509Certificate>MIIFvDCCA6QCFGmuXN4bNSDagNvjEsKHZo/19nxCMA0GCSqGSIb3DQEBCwUAMIGQ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907800701"/>
            <mdssi:RelationshipReference SourceId="rId686077757"/>
            <mdssi:RelationshipReference SourceId="rId106602667"/>
            <mdssi:RelationshipReference SourceId="rId377741464"/>
            <mdssi:RelationshipReference SourceId="rId424775918"/>
          </Transform>
          <Transform Algorithm="http://www.w3.org/TR/2001/REC-xml-c14n-20010315"/>
        </Transforms>
        <DigestMethod Algorithm="http://www.w3.org/2000/09/xmldsig#sha1"/>
        <DigestValue>5BVHPuB/GkHMDqjhwlU3GwD/7Rk=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fRGFUZsCVXp3kXz62FnUyxipMBQ=</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Bq2b3drrdreQ7N+lm1utD4VRN3U=</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0fFoALUr6ApDIGJKZ/0BWxxILbY=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p6SaaWiwwodNn9peTeJhO7OLsGI=</DigestValue>
      </Reference>
      <Reference URI="/word/styles.xml?ContentType=application/vnd.openxmlformats-officedocument.wordprocessingml.styles+xml">
        <DigestMethod Algorithm="http://www.w3.org/2000/09/xmldsig#sha1"/>
        <DigestValue>9VV3tUidPhDefmx8OVJiGcSR+hY=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2021-03-10T02:48:25Z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Normal_Wordconv.dotm</Template>
  <TotalTime>158</TotalTime>
  <Pages>19</Pages>
  <Words>6456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Skazka</cp:lastModifiedBy>
  <cp:revision>18</cp:revision>
  <cp:lastPrinted>2015-09-23T13:47:00Z</cp:lastPrinted>
  <dcterms:created xsi:type="dcterms:W3CDTF">2014-08-01T06:38:00Z</dcterms:created>
  <dcterms:modified xsi:type="dcterms:W3CDTF">2015-09-23T13:51:00Z</dcterms:modified>
</cp:coreProperties>
</file>